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468A" w14:textId="77777777" w:rsidR="006B534B" w:rsidRDefault="006B534B" w:rsidP="006B534B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D2604D">
        <w:rPr>
          <w:rFonts w:ascii="Times New Roman" w:hAnsi="Times New Roman" w:cs="Times New Roman"/>
          <w:b/>
          <w:bCs/>
          <w:szCs w:val="24"/>
        </w:rPr>
        <w:t>Седышева Мария</w:t>
      </w:r>
    </w:p>
    <w:p w14:paraId="66D2ECAE" w14:textId="77777777" w:rsidR="006B534B" w:rsidRPr="009A53B7" w:rsidRDefault="006B534B" w:rsidP="006B534B">
      <w:pPr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  <w:lang w:val="en-US"/>
        </w:rPr>
        <w:t>sedysheva</w:t>
      </w:r>
      <w:r w:rsidRPr="009A53B7">
        <w:rPr>
          <w:rFonts w:ascii="Times New Roman" w:hAnsi="Times New Roman" w:cs="Times New Roman"/>
          <w:b/>
          <w:bCs/>
          <w:szCs w:val="24"/>
        </w:rPr>
        <w:t>@</w:t>
      </w:r>
      <w:r>
        <w:rPr>
          <w:rFonts w:ascii="Times New Roman" w:hAnsi="Times New Roman" w:cs="Times New Roman"/>
          <w:b/>
          <w:bCs/>
          <w:szCs w:val="24"/>
          <w:lang w:val="en-US"/>
        </w:rPr>
        <w:t>mail</w:t>
      </w:r>
      <w:r w:rsidRPr="00381590">
        <w:rPr>
          <w:rFonts w:ascii="Times New Roman" w:hAnsi="Times New Roman" w:cs="Times New Roman"/>
          <w:b/>
          <w:bCs/>
          <w:szCs w:val="24"/>
        </w:rPr>
        <w:t>.</w:t>
      </w:r>
      <w:r>
        <w:rPr>
          <w:rFonts w:ascii="Times New Roman" w:hAnsi="Times New Roman" w:cs="Times New Roman"/>
          <w:b/>
          <w:bCs/>
          <w:szCs w:val="24"/>
          <w:lang w:val="en-US"/>
        </w:rPr>
        <w:t>ru</w:t>
      </w:r>
    </w:p>
    <w:p w14:paraId="44CEB32A" w14:textId="3D51033A" w:rsidR="006B534B" w:rsidRPr="00D2604D" w:rsidRDefault="006B534B" w:rsidP="006B534B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Ребро большого человека</w:t>
      </w:r>
    </w:p>
    <w:p w14:paraId="48BC37EF" w14:textId="747155F4" w:rsidR="006B534B" w:rsidRPr="00D2604D" w:rsidRDefault="006B534B" w:rsidP="006B534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Монолог</w:t>
      </w:r>
    </w:p>
    <w:p w14:paraId="77BAB851" w14:textId="77777777" w:rsidR="006B534B" w:rsidRPr="00D2604D" w:rsidRDefault="006B534B" w:rsidP="006B534B">
      <w:pPr>
        <w:ind w:left="709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13DFC3A" w14:textId="77777777" w:rsidR="006B534B" w:rsidRPr="000824A1" w:rsidRDefault="006B534B" w:rsidP="006B534B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0824A1">
        <w:rPr>
          <w:rFonts w:ascii="Times New Roman" w:hAnsi="Times New Roman" w:cs="Times New Roman"/>
          <w:b/>
          <w:bCs/>
          <w:szCs w:val="24"/>
        </w:rPr>
        <w:t>Действующие лица:</w:t>
      </w:r>
    </w:p>
    <w:p w14:paraId="229EE6B1" w14:textId="77777777" w:rsidR="008D5494" w:rsidRDefault="008D5494" w:rsidP="008D5494">
      <w:pPr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Мария -52 года </w:t>
      </w:r>
    </w:p>
    <w:p w14:paraId="6C0B582E" w14:textId="77777777" w:rsidR="006B534B" w:rsidRPr="00F22D95" w:rsidRDefault="006B534B" w:rsidP="008D5494">
      <w:pPr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</w:p>
    <w:p w14:paraId="6514AA78" w14:textId="0AD5472B" w:rsidR="008D5494" w:rsidRDefault="008D5494" w:rsidP="008D5494">
      <w:pPr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Да, мне страшно сейчас, но я себе разрешаю не принимать решения.</w:t>
      </w:r>
      <w:r w:rsidRPr="000052A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складывать вот этот вот пазл до конца. Такое п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ринятие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ситуации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что вот оно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вот так. И,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 легко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потому что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поняла, эт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жизнь не единственн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что есть следующие. Что вот эту жизнь я имею право дать себе на р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>ешение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этой проблемы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сю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эту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жизнь.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Я разрешаю себе об этом подумать долго. Ничего страшного, не в этой жизни, так в следующей решится. </w:t>
      </w:r>
    </w:p>
    <w:p w14:paraId="64DC9E53" w14:textId="36E19216" w:rsidR="008D5494" w:rsidRDefault="008D5494" w:rsidP="008D5494">
      <w:pPr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 тогда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пошла за своим каким-то внутренним импульсом.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думала много раз,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что сейчас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уже не пошла бы больше в монастырь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>о это если бы меня, теперешнюю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спросить.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А если бы вернуть время? Ну,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ты же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все равно принимае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шь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решения, на которые способ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ен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именно в тот момент. И тогда я бы, наверное, опять пошла в монастырь. Ну вот так.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6252D">
        <w:rPr>
          <w:rFonts w:ascii="Times New Roman" w:eastAsia="MS Mincho" w:hAnsi="Times New Roman" w:cs="Times New Roman"/>
          <w:kern w:val="0"/>
          <w:szCs w:val="24"/>
          <w14:ligatures w14:val="none"/>
        </w:rPr>
        <w:t>Ушла исключительно по любви, потому что я просто хотела, ну, как бы не тратить время на какие-то житейские нужды. Есть где жить, есть что есть. Ты не занят зарабатыванием себе на жизнь. Ты просто занят молитвой. Вот, идеальные условия, которые и были задуманы. Человек живёт в некой аскезе, ему мало надо, он одевается тоже…ну, не думает об этом. Он думает только о том, как бы ему молиться, как ему общаться с богом. Это было мое стремление быть ближе к Богу. Все. То есть конкретно у меня никаких проблем не было на тот момент.</w:t>
      </w:r>
    </w:p>
    <w:p w14:paraId="7EB2C318" w14:textId="06AE1828" w:rsidR="008D5494" w:rsidRDefault="008D5494" w:rsidP="008D5494">
      <w:pPr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 не большой специалист в сексе. С Лешкой мы случайно на дискотеке пересеклись. Он брейк данс танцевал. По нему все девчонки сохли, а я просто стояла в стороне и смотрела. Не знаю, чем я ему понравилась, но мы стали встречаться. Лешка считал, что у нас все серьезно, а я даже не догадывалась об этом. Он потом в армию ушел, ну, я вроде ждать обещала, но не дождалась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получается. Я сразу поняла, что мне с мужчинами проще дружить. Правда. Я искренне дружила, а они влюблялись. Но не то все это было. Не щелкало. А я любовь ждала такую, ну, максимальную.</w:t>
      </w:r>
    </w:p>
    <w:p w14:paraId="2AF373F8" w14:textId="5FE178EB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Мой духовник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осковский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говорил: «Нет»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Я же на тот момент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уже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жила при храме, работала в приюте. Могла пойти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и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подать документы, чтобы учиться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Свято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-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Тихоновском институте. Могла бы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Он мне говорил: «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Ну, хочешь идти в какую-то религиозную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деятельность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, ну, иди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З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ачем тебе там уезжать куда-то в монастырь?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»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 общем, я могла остаться в Москве, продолжать ту свою деятельность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Ну, нет же,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мне хотелось чего-то большего.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мысл в том, что в тот момент мне хотелось какой-то максимальной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любви и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близости к Богу, и монашество для меня было максимальной. То есть я такая некая максималистка.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менно поэтому случился монастырь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Тоже жизнь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, немножко другая, но приближённая к Богу. Вот и все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Ну, короче, да, то есть для меня это не было сложно, не было каким-то подвигом.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не это было очень интересно.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Мне все нравилось, меня все устраивало. Та жизнь, которая меня там встретила, мне тоже была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интересна. То есть для меня не было это каким-то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ужас, ужас. Нет, конечно. То есть мне все нравилось. Все 16 лет меня все устраивало</w:t>
      </w:r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>. Ну как бы это ни звучало, да.</w:t>
      </w:r>
    </w:p>
    <w:p w14:paraId="58B4BB7F" w14:textId="634E92AF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>сли сравнивать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то конечно, в скиту было по-другому, чем в монастыре. Там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все были равны. То есть там старшая сестра,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она абсолютно так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ую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же жизн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ь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вела, как 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все остальные. То есть это было какое-то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все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очень тёплое и очень такое душевное. Все вместе молились… вот обстановка и атмосфера монастырской жизни именно там был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>. 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огда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попала уже в самый большой монастырь и потом уже в городское подворье … ну, там, конечно, уже все по-другому.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Там 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больше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стало </w:t>
      </w:r>
      <w:r w:rsidRPr="00DB18F4">
        <w:rPr>
          <w:rFonts w:ascii="Times New Roman" w:eastAsia="MS Mincho" w:hAnsi="Times New Roman" w:cs="Times New Roman"/>
          <w:kern w:val="0"/>
          <w:szCs w:val="24"/>
          <w14:ligatures w14:val="none"/>
        </w:rPr>
        <w:t>походить на обычную жизнь светскую, но просто в стенах монастыря.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Ну ты на это как бы закрываешь глаза, и все равно свою жизнь живешь, живёшь в том месте, потому что ты понимаешь, что спасение только здесь. А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потом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потихонечку приходит какое-то осознание,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внутреннее ощущение, что не так что-то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. То есть, я тогда ещё не понимала,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не давала себе отчёт в том, что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как-то не так бог хочет, чтобы мы жили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Но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мы немножечко поискажали и че то не то… 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Мне казалось, что мне просто хреново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не внутри было плохо, такое тошнотное состояние началось, и все время хотелось плакать. Я понимала, что мне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совсем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ничего не хочется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уже не хожу на эти их общие правила. То есть я уже, ну, не живу в ритме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монастырской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жизни, я просто…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просто исполня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ю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ту работу, котор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ую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мне поруч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али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Мне там спускали какие-то неучастия в каких-то там правилах общих. Вот.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К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акая-то такая странная жизнь началась, причём мне внутри было очень плохо.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>Что-то не то со мной происходи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>ло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мне нужно 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было 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>найти какую-то точку опоры, как-то что-то поменять…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 мне хотелось от этого состояния избавиться, и мне казалось, что оно неправильно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должна его полечить и жить дальше.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Я хотела монашеского пострига,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но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была причина, по которой они сами не хотели меня подстригать, несмотря на то что я была такая прилежная, ну, такая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правильная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Мне бы только в монашество и идти, как говорится. Вот. Ну, не случилось как бы и слава Богу, да. </w:t>
      </w:r>
    </w:p>
    <w:p w14:paraId="2889DF24" w14:textId="78E94E0C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 что сейчас думаю, ну, п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ришёл человек, захотел побыть поближе к Богу, остался, помолился, захотел уйти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ушел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Ну и что такого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как бы?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В монастыре же принято, что если ты вдруг решил уйти, то ты просто предатель… Что твоя жизнь тут же вся разрушится, что на тебя сейчас обязательно там с неба беды и болезни начнут литься, и что ты будешь наказан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Т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ы вот дал обещание, даже если ты без пострига, но ты все равно там, в общем, жил, значит, ты принял решение, а тут ты вдруг уходишь. Нет такой обычной, взрослой человеческой позиции, что захотел, пришёл, захотел, ушёл. 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Да.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А вот нет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Они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уговаривают, они угрожают, они кого-то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там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куда-то в затворы какие-то сажа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>ют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общем, пыта</w:t>
      </w:r>
      <w:r w:rsidR="00062771">
        <w:rPr>
          <w:rFonts w:ascii="Times New Roman" w:eastAsia="MS Mincho" w:hAnsi="Times New Roman" w:cs="Times New Roman"/>
          <w:kern w:val="0"/>
          <w:szCs w:val="24"/>
          <w14:ligatures w14:val="none"/>
        </w:rPr>
        <w:t>ются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всячески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остановить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. Ну просто, когда они видят, что человек, поддаётся этому давлению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на него давление больше, он пугается и не идёт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поэтому девчонки очень часто уходили тайно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О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ни тихонечко соб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рали вещи и исчез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али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. Мне совершенно этого не хотелось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несколько раз подходила к игуменье и говорила о своих намерениях.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Вот, и в сам в тот самый момент, когда я уезжала, я просто подошла к ней, сказала: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«Я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уезжаю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»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. Она вообще ничего не поняла. И, ну, я сказала, ну все, до свидания и уехала.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не кажется, я очень была уверена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 том, что мне нужно это сделать.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Внутренний импульс такой и в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се. Я поняла, что так как есть, больше быть не может. Никак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ой любви я там больше не видела… в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принципе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Так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там все устроено. Хотя я, ну, была, тогда человеком религиозным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К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акой-то процент девочек, которые уходят из монастыря, они как бы уходят вообще,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ну...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веру теряют.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То есть они перестают, в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принципе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не то, что с храмом, а вообще с Богом общение,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но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 меня другая ситуация. Я очень, я глубоко верующий человек, ищущий, развивающийся в этой сфере, но не религиозный.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>И причём я не религиозной стала ещё через 10 лет после того, как я ушла только из монастыря.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>Только через 10 лет.</w:t>
      </w:r>
    </w:p>
    <w:p w14:paraId="4C42200D" w14:textId="792C4A55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Потому что Богу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нужно этого. То есть Бог для нас создал этот мир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 чтобы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каждая душа пришла и чему-то научилась в обычной жизни. И наша обычная жизнь, она наш путь, она предоставляет тебе разные трудности, разные сложности, разные задачи, которые ты в течение своей жизни должен решать.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Получается, что монашество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— это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некая такая, ну, для меня сейчас человеческая выдумка, когда ты ограждаешь себя от всего того, чему тебе Бог предоставил твою жизнь.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ешанина такая получилась человеческая, некое искажение. Ну, ну, как бы вот </w:t>
      </w:r>
      <w:r w:rsidRPr="006E5E8C">
        <w:rPr>
          <w:rFonts w:ascii="Times New Roman" w:eastAsia="MS Mincho" w:hAnsi="Times New Roman" w:cs="Times New Roman"/>
          <w:kern w:val="0"/>
          <w:szCs w:val="24"/>
          <w14:ligatures w14:val="none"/>
        </w:rPr>
        <w:t>так вот.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</w:p>
    <w:p w14:paraId="1FD46080" w14:textId="332C9305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bookmarkStart w:id="0" w:name="_Hlk214738305"/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вер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ю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>, что есть что-то высшее, чему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все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подчиняется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чьей частью мы являемся.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Мы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тоже его частицы. То есть мы, мы одно целое, и моя вера, она и заключается в том, что я часть вот этого большого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человека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Мы все связаны, есть некий, да, вот этот вот, не знаю, разум, некое что-то такое… </w:t>
      </w:r>
      <w:r w:rsidR="00A64467">
        <w:rPr>
          <w:rFonts w:ascii="Times New Roman" w:eastAsia="MS Mincho" w:hAnsi="Times New Roman" w:cs="Times New Roman"/>
          <w:kern w:val="0"/>
          <w:szCs w:val="24"/>
          <w14:ligatures w14:val="none"/>
        </w:rPr>
        <w:t>но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именно Бог, он смог что-то сделать такое… у него </w:t>
      </w:r>
      <w:bookmarkEnd w:id="0"/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получилось.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 нету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никаких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г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>рехов. Есть просто наш путь, что для тебя плохо, для меня хорошо. И наоборот, что для меня сегодня плохо, для меня завтра будет хорошо.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Ну неужели ты думаешь, но вот даже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для меня столько лет было важно даже вот…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не побоюсь этого</w:t>
      </w:r>
      <w:r w:rsidR="00A64467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сказать, что крест на мне, да… казалось, блин, как же я без креста? Да, это я без защиты. </w:t>
      </w:r>
      <w:r w:rsidR="00A64467">
        <w:rPr>
          <w:rFonts w:ascii="Times New Roman" w:eastAsia="MS Mincho" w:hAnsi="Times New Roman" w:cs="Times New Roman"/>
          <w:kern w:val="0"/>
          <w:szCs w:val="24"/>
          <w14:ligatures w14:val="none"/>
        </w:rPr>
        <w:t>Н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 неужели Богу нужен какой-то знак, чтобы понимать, ну, защищать тебя или нет? Бог это … Это любовь. Вот он просто потому, что он такой, он не может по-другому.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Э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то его сущность, он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любовь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И неужели из-за того, что на тебе нет какого-то значка, он тебя не любит? Господи, какая это глупость. </w:t>
      </w:r>
    </w:p>
    <w:p w14:paraId="3186D6CF" w14:textId="7A7E74F7" w:rsidR="008D5494" w:rsidRDefault="008D5494" w:rsidP="008D5494">
      <w:pPr>
        <w:spacing w:after="200" w:line="276" w:lineRule="auto"/>
        <w:ind w:firstLine="0"/>
        <w:rPr>
          <w:rFonts w:ascii="Times New Roman" w:eastAsia="Cambria" w:hAnsi="Times New Roman" w:cs="Times New Roman"/>
          <w:szCs w:val="24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когда вышла из </w:t>
      </w:r>
      <w:r w:rsidR="005F6DE0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монастыря, прекрасно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понимала, что… </w:t>
      </w:r>
      <w:bookmarkStart w:id="1" w:name="_Hlk215260277"/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 что у меня нет профессии, что мне 40 лет, и что, если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хочу детей, семью, а я как бы хотела, что мне прям нужно быстренько завести семью.</w:t>
      </w:r>
      <w:bookmarkEnd w:id="1"/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Cambria" w:hAnsi="Times New Roman" w:cs="Times New Roman"/>
          <w:szCs w:val="24"/>
        </w:rPr>
        <w:t>Я искала опору</w:t>
      </w:r>
      <w:r>
        <w:rPr>
          <w:rFonts w:ascii="Times New Roman" w:eastAsia="Cambria" w:hAnsi="Times New Roman" w:cs="Times New Roman"/>
          <w:szCs w:val="24"/>
        </w:rPr>
        <w:t xml:space="preserve"> </w:t>
      </w:r>
      <w:r w:rsidRPr="00B05399">
        <w:rPr>
          <w:rFonts w:ascii="Times New Roman" w:eastAsia="Cambria" w:hAnsi="Times New Roman" w:cs="Times New Roman"/>
          <w:szCs w:val="24"/>
        </w:rPr>
        <w:t>на какого-то человека, который бы мне помог встать на ноги. Смог бы мне, ну</w:t>
      </w:r>
      <w:r w:rsidR="00A64467">
        <w:rPr>
          <w:rFonts w:ascii="Times New Roman" w:eastAsia="Cambria" w:hAnsi="Times New Roman" w:cs="Times New Roman"/>
          <w:szCs w:val="24"/>
        </w:rPr>
        <w:t xml:space="preserve">… </w:t>
      </w:r>
      <w:r w:rsidRPr="00B05399">
        <w:rPr>
          <w:rFonts w:ascii="Times New Roman" w:eastAsia="Cambria" w:hAnsi="Times New Roman" w:cs="Times New Roman"/>
          <w:szCs w:val="24"/>
        </w:rPr>
        <w:t>вырастить детей, которых я тоже хочу. Я понимала, что, скорее всего</w:t>
      </w:r>
      <w:r w:rsidR="005F6DE0">
        <w:rPr>
          <w:rFonts w:ascii="Times New Roman" w:eastAsia="Cambria" w:hAnsi="Times New Roman" w:cs="Times New Roman"/>
          <w:szCs w:val="24"/>
        </w:rPr>
        <w:t>,</w:t>
      </w:r>
      <w:r>
        <w:rPr>
          <w:rFonts w:ascii="Times New Roman" w:eastAsia="Cambria" w:hAnsi="Times New Roman" w:cs="Times New Roman"/>
          <w:szCs w:val="24"/>
        </w:rPr>
        <w:t xml:space="preserve"> </w:t>
      </w:r>
      <w:r w:rsidRPr="00B05399">
        <w:rPr>
          <w:rFonts w:ascii="Times New Roman" w:eastAsia="Cambria" w:hAnsi="Times New Roman" w:cs="Times New Roman"/>
          <w:szCs w:val="24"/>
        </w:rPr>
        <w:t>какой-то умопомрачительной любви</w:t>
      </w:r>
      <w:r>
        <w:rPr>
          <w:rFonts w:ascii="Times New Roman" w:eastAsia="Cambria" w:hAnsi="Times New Roman" w:cs="Times New Roman"/>
          <w:szCs w:val="24"/>
        </w:rPr>
        <w:t>…</w:t>
      </w:r>
      <w:r w:rsidRPr="00B05399">
        <w:rPr>
          <w:rFonts w:ascii="Times New Roman" w:eastAsia="Cambria" w:hAnsi="Times New Roman" w:cs="Times New Roman"/>
          <w:szCs w:val="24"/>
        </w:rPr>
        <w:t xml:space="preserve"> ну, мне некогда её ждать. Вот.</w:t>
      </w:r>
      <w:r>
        <w:rPr>
          <w:rFonts w:ascii="Times New Roman" w:eastAsia="Cambria" w:hAnsi="Times New Roman" w:cs="Times New Roman"/>
          <w:szCs w:val="24"/>
        </w:rPr>
        <w:t xml:space="preserve"> К</w:t>
      </w:r>
      <w:r w:rsidRPr="00B05399">
        <w:rPr>
          <w:rFonts w:ascii="Times New Roman" w:eastAsia="Cambria" w:hAnsi="Times New Roman" w:cs="Times New Roman"/>
          <w:szCs w:val="24"/>
        </w:rPr>
        <w:t>акое-то время я</w:t>
      </w:r>
      <w:r>
        <w:rPr>
          <w:rFonts w:ascii="Times New Roman" w:eastAsia="Cambria" w:hAnsi="Times New Roman" w:cs="Times New Roman"/>
          <w:szCs w:val="24"/>
        </w:rPr>
        <w:t xml:space="preserve"> </w:t>
      </w:r>
      <w:r w:rsidRPr="00B05399">
        <w:rPr>
          <w:rFonts w:ascii="Times New Roman" w:eastAsia="Cambria" w:hAnsi="Times New Roman" w:cs="Times New Roman"/>
          <w:szCs w:val="24"/>
        </w:rPr>
        <w:t>ждала</w:t>
      </w:r>
      <w:r>
        <w:rPr>
          <w:rFonts w:ascii="Times New Roman" w:eastAsia="Cambria" w:hAnsi="Times New Roman" w:cs="Times New Roman"/>
          <w:szCs w:val="24"/>
        </w:rPr>
        <w:t xml:space="preserve"> любви</w:t>
      </w:r>
      <w:r w:rsidRPr="00B05399">
        <w:rPr>
          <w:rFonts w:ascii="Times New Roman" w:eastAsia="Cambria" w:hAnsi="Times New Roman" w:cs="Times New Roman"/>
          <w:szCs w:val="24"/>
        </w:rPr>
        <w:t xml:space="preserve">. Но в то же время я </w:t>
      </w:r>
      <w:r>
        <w:rPr>
          <w:rFonts w:ascii="Times New Roman" w:eastAsia="Cambria" w:hAnsi="Times New Roman" w:cs="Times New Roman"/>
          <w:szCs w:val="24"/>
        </w:rPr>
        <w:t xml:space="preserve">год </w:t>
      </w:r>
      <w:r w:rsidRPr="00B05399">
        <w:rPr>
          <w:rFonts w:ascii="Times New Roman" w:eastAsia="Cambria" w:hAnsi="Times New Roman" w:cs="Times New Roman"/>
          <w:szCs w:val="24"/>
        </w:rPr>
        <w:t>смотрела</w:t>
      </w:r>
      <w:r>
        <w:rPr>
          <w:rFonts w:ascii="Times New Roman" w:eastAsia="Cambria" w:hAnsi="Times New Roman" w:cs="Times New Roman"/>
          <w:szCs w:val="24"/>
        </w:rPr>
        <w:t xml:space="preserve"> вокруг </w:t>
      </w:r>
      <w:r w:rsidRPr="00B05399">
        <w:rPr>
          <w:rFonts w:ascii="Times New Roman" w:eastAsia="Cambria" w:hAnsi="Times New Roman" w:cs="Times New Roman"/>
          <w:szCs w:val="24"/>
        </w:rPr>
        <w:t>… ну, просто искала подходящего человека, короче говоря.</w:t>
      </w:r>
    </w:p>
    <w:p w14:paraId="1CEB818B" w14:textId="41B80294" w:rsidR="008D5494" w:rsidRPr="00A71CEF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 старше меня на 7 лет, он…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Он уже все в своей жизни это пережил, это человек такой из девяностых</w:t>
      </w:r>
      <w:r w:rsidR="00A64467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 чемпион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города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 тяжёлой атлетике в своё время был. То есть такой спортсмен, который там и с бандитами, и вот это вот все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 общем, много чего там у него в жизни было. То есть он все это пережил, как всякий обычный человек, не бывший в монастыре. То есть у меня кусок жизни вылетел, и мне казалось, что я сейчас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найду человека, который будет обо мне заботиться, который позволит мне немножко догнать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упущенное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И, ну, я почувствую себя женщиной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Начнется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какая-то обычная спокойная жизнь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за которую я не буду беспокоиться. В общем, хотелось какой-то опоры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</w:p>
    <w:p w14:paraId="11D569C5" w14:textId="76D2EC45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И первый раз, когда у нас случился какой-то там секс, мне просто тогда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хотелось, чтобы рядом со мной кто-то побыл и со мной пообщался. Вот, но я повела себя, наверное, немножечко, глупо со взрослым мужчиной. Я своими действиями неправильные ему сигналы дала, и он считал их неправильно. Вот. И он сразу сделал шаг в сторону секса,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что меня, ну, в первый раз, во-первых, ошарашило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Но смысл в том, что, когда мы создавали семью, ну не было любви вот такой вот, как, как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 хотелось. 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от как люди в молодости встречаются, есть какой-то период влюблённости, потом… потом это как-то устаканивается. Люди понимают, что они друг друга любят и </w:t>
      </w:r>
      <w:r w:rsidR="00520BA0">
        <w:rPr>
          <w:rFonts w:ascii="Times New Roman" w:eastAsia="MS Mincho" w:hAnsi="Times New Roman" w:cs="Times New Roman"/>
          <w:kern w:val="0"/>
          <w:szCs w:val="24"/>
          <w14:ligatures w14:val="none"/>
        </w:rPr>
        <w:t>хотят жить вместе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да, рожать детей и все такое.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Просто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решила себе в голове, поставила галочку, что он подходит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 как бы проявил ко мне какое-то внимание.</w:t>
      </w:r>
      <w:r w:rsidRPr="00BB5A3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Ну, это вот такой момент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5F6DE0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буквально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5F6DE0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самого первого момента, до самого последнего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 не нравилось. То есть мне … мне не хотелось, то есть первое время, но я просто выезжала на какой-то своей сексуальности и голодности после монастыря, видимо, вот это все.</w:t>
      </w:r>
    </w:p>
    <w:p w14:paraId="43476DDA" w14:textId="7EC74288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606521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13 лет в браке, и я сейчас пришла к той ситуации, что я думаю о разводе. Я никому об этом ещё не говорила</w:t>
      </w:r>
      <w:r w:rsidR="00520BA0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</w:t>
      </w:r>
      <w:r w:rsidRPr="00606521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олком. Вот непонятная ситуация. Я финансово зависима от мужа. </w:t>
      </w:r>
    </w:p>
    <w:p w14:paraId="264E2262" w14:textId="14BEFA05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 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роде как все нормально. Он классный, он хороший, нормальный мужик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дом у нас большой, и детей четверо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вот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ненормальная, мне нужна какая-то любовь не только в плане секса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 него вся любовь заключается в сексе.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Он не может просто тебя спокойно обнять без того, чтобы там не залезть в трусы.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ету вот этой, повседневной какой-то нежности…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любви есть что-то такое интимное, а есть что-то такое, какая-то нежность. Может быть, она сродни какой-то детской, но это просто нежность.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получается, что я сама себе создала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вот такую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семейную картинку своими действиями.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У меня почти сразу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наступила беременность, появился ребёнок, то есть через год наших отношений у нас уже ребёнок, вот, и получается, а потом, ну, через год ещё ребёнок, и там дальше они пошли уже через два года с чем-то.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 у меня все время на руках был младенец, который на себя отвлекал, ну, большую часть внимания. И все. Вот эти вот, ну, как бы сложности, непонимания в отношениях, они отходили на второй план. Я все это видела, я все это понимала, но каждый раз, когда у меня, ну, появлялся какой-то перерыв и какая-то мысль о том, что… как-то мы не сходимся, и, возможно, нужно как-то это менять, у меня наступала беременность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</w:p>
    <w:p w14:paraId="2701C49A" w14:textId="7D8A5B78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Я очень люблю маленьких детей. Особенно период младенчества, я прям профессионал.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 сейчас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ору на них</w:t>
      </w:r>
      <w:r w:rsidR="005F6DE0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ругаюсь, разговариваю бесконечно, они меня не </w:t>
      </w:r>
      <w:r w:rsidRPr="00376351">
        <w:rPr>
          <w:rFonts w:ascii="Times New Roman" w:eastAsia="MS Mincho" w:hAnsi="Times New Roman" w:cs="Times New Roman"/>
          <w:kern w:val="0"/>
          <w:szCs w:val="24"/>
          <w14:ligatures w14:val="none"/>
        </w:rPr>
        <w:t>слушают. 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меня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еще </w:t>
      </w:r>
      <w:r w:rsidRPr="006E5E8C">
        <w:rPr>
          <w:rFonts w:ascii="Times New Roman" w:eastAsia="MS Mincho" w:hAnsi="Times New Roman" w:cs="Times New Roman"/>
          <w:kern w:val="0"/>
          <w:szCs w:val="24"/>
          <w14:ligatures w14:val="none"/>
        </w:rPr>
        <w:t>убеждение такое,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что дети не совсем мои</w:t>
      </w:r>
      <w:bookmarkStart w:id="2" w:name="_Hlk214738524"/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>. Ну как бы это ни звучало, да.  То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есть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>от ребёнок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к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>огда он приходит к женщине, она берет на себя право рожать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F84D9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не поручен этот челове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чек.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о есть не я его родила, не я его создала, не я его вырастила внутри себя, а Бог взял и его, ну, через меня привёл его в мир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 А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моё дело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осторожностью и трепетом наблюдать за вот этой душой, как она растёт.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853E82">
        <w:rPr>
          <w:rFonts w:ascii="Times New Roman" w:eastAsia="MS Mincho" w:hAnsi="Times New Roman" w:cs="Times New Roman"/>
          <w:kern w:val="0"/>
          <w:szCs w:val="24"/>
          <w14:ligatures w14:val="none"/>
        </w:rPr>
        <w:t>А не брать над ней контроль, не брать власть над этой душой, как это моё. Блин, это вообще не моё. Вот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91720D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А мы воспринимаем это как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нечто своё. </w:t>
      </w:r>
      <w:bookmarkEnd w:id="2"/>
      <w:r w:rsidR="00520BA0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Я вот на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своих детей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смотрела все равно, как вот на нечто, ну, не совсем, не совсем моё.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имею большого права, чтобы как-то их там сильно ограничивать. Я с ними разговариваю, я им рассказываю, как может быть. Вот так.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Но я не справляюсь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… У меня дома бардак, я ничего не успеваю, особенно сейчас, когда они пошли в школу, трое ходят в школу.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И я целый день за рулём. Я туда-сюда, туда-сюда.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 пытаюсь где-то учиться, что-то там делать, но это все вот набегу, все набегу, все за рулём, вот я едва успеваю. Я не успеваю. Мне уже не хочется готовить еду, потому что я от этого устала… Ну, упираться уже все… от всего устала, вот дома, я просто вот, ну, как снежный ком. Я не успеваю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все охватить.</w:t>
      </w:r>
    </w:p>
    <w:p w14:paraId="09E0058A" w14:textId="77777777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меня есть многодетное свидетельство, по которому можно кое где какие-то скидки получить, там, какие-нибудь аттракционы детские, может быть там аквапарк, что-то такое.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Это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немного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 так, что тебе каждый месяц прям на содержание детей что-то выплачивают. Мне бы это очень помогло, но мне не выплачивают.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А если говорить насчёт льгот, то для того, чтобы тебе, как многодетной матери, дали какие-то льготы, нужно, чтобы ты была ещё малоимущая.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А если ты не малоимущая, то хоть десять у тебя детей, тебе ничего не </w:t>
      </w:r>
      <w:r w:rsidRPr="00CF44D3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положено. Все эти льготы,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ну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это просто смешно.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У меня подруга родила пятерых. Её в соцзащите прям уговаривали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обязательно оформите выплату на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пятого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ребёнка. Просто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смешно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сколько это. Это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тысяча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 год. Она говорит, я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две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недели ходила, какие-то бумаги собирала.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А беременной на питание 600 ₽ в месяц. Ну это просто какой-то вот плевок в лицо женщине, я считаю.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Но э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все равно классно, когда много детей, они мне нравятся. Я люблю маленьких. Я бы ещё нарожала, если бы не возраст.</w:t>
      </w:r>
    </w:p>
    <w:p w14:paraId="72413E72" w14:textId="18863371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сейчас эти мысли так остро у меня возникают, потому что младшему ребёнку уже 5 лет, он не требует столько моего внимания. И я понимаю, что вроде как, ну, все мои вот эти вот объяснения насчёт гормональных сбоев, они уже не работают и с усталостью вот с этой… со всем. И когда я начинаю анализировать, я понимаю, что мне никогда не хотелось с ним секса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Cambria" w:hAnsi="Times New Roman" w:cs="Times New Roman"/>
          <w:szCs w:val="24"/>
        </w:rPr>
        <w:t>И столько было, ну вот этих вот знаков в эту сторону. Во-первых, после первого же секса у меня появился герпес, там в половых органах</w:t>
      </w:r>
      <w:r>
        <w:rPr>
          <w:rFonts w:ascii="Times New Roman" w:eastAsia="Cambria" w:hAnsi="Times New Roman" w:cs="Times New Roman"/>
          <w:szCs w:val="24"/>
        </w:rPr>
        <w:t>.</w:t>
      </w:r>
      <w:r w:rsidRPr="00B05399">
        <w:rPr>
          <w:rFonts w:ascii="Times New Roman" w:eastAsia="Cambria" w:hAnsi="Times New Roman" w:cs="Times New Roman"/>
          <w:szCs w:val="24"/>
        </w:rPr>
        <w:t xml:space="preserve"> </w:t>
      </w:r>
      <w:r>
        <w:rPr>
          <w:rFonts w:ascii="Times New Roman" w:eastAsia="Cambria" w:hAnsi="Times New Roman" w:cs="Times New Roman"/>
          <w:szCs w:val="24"/>
        </w:rPr>
        <w:t>Э</w:t>
      </w:r>
      <w:r w:rsidRPr="00B05399">
        <w:rPr>
          <w:rFonts w:ascii="Times New Roman" w:eastAsia="Cambria" w:hAnsi="Times New Roman" w:cs="Times New Roman"/>
          <w:szCs w:val="24"/>
        </w:rPr>
        <w:t xml:space="preserve">то было ужасно. Потом, когда, ну, мы уже начали жить вместе, и у нас начался какой-то более-менее регулярный секс. У меня это все очень тяжело шло… у меня создавалось впечатление, что как бы он мой организм его не пускает. То есть у меня все натиралось, у меня постоянно все болело, </w:t>
      </w:r>
      <w:r>
        <w:rPr>
          <w:rFonts w:ascii="Times New Roman" w:eastAsia="Cambria" w:hAnsi="Times New Roman" w:cs="Times New Roman"/>
          <w:szCs w:val="24"/>
        </w:rPr>
        <w:t>ну</w:t>
      </w:r>
      <w:r w:rsidRPr="00B05399">
        <w:rPr>
          <w:rFonts w:ascii="Times New Roman" w:eastAsia="Cambria" w:hAnsi="Times New Roman" w:cs="Times New Roman"/>
          <w:szCs w:val="24"/>
        </w:rPr>
        <w:t>, короче говоря, всякие болячки. То есть мой организм давал мне сигнал, блин, ну остановись, видимо.</w:t>
      </w:r>
      <w:r w:rsidRPr="005E4B9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Почему-то вот тело считается чем-то таким, что прям нужно уничижать. А на самом деле, это огромная составляющая нашего естества.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И она нам очень много даёт информации, связи с Богом, он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именно конкретно, вот это тело мне дано не зря…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есть, короче говоря, ну, нельзя себя постоянно уничижать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Блин, ну вот столько нестыковок у меня сейчас, мне прям даже неприятно об этом говорить. </w:t>
      </w:r>
    </w:p>
    <w:p w14:paraId="4C0587E9" w14:textId="38BA34E3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У нас были такие вот кризисы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ним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и каждый раз что-то происходило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все</w:t>
      </w:r>
      <w:r w:rsidRPr="00F01DE5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приостан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авливало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Родители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 меня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умерли, и вот у меня осталась квартира в этом, в моём родном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городе.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Я её продаю. Эти деньги завожу на фондовый рынок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Короче, я теряю все эти деньги. Полностью.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 единственные деньги, на которые я могла вообще опереться. И это происходит именно в тот момент, когда я собираюсь уходить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от него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Вот, то есть, как бы я опять получаюсь без средств к существованию, без родителей, без профессии.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 не на что опереться. 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вот все эти годы живу, как будто бы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как-то не д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ля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чего-то. То есть и это у меня плохо, и это у меня плохо, и это у меня плохо, и дома у меня бардак, и дети у меня невоспитанные, и вот каждый день мне обязательно говорится, что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кака</w:t>
      </w:r>
      <w:r w:rsidR="00520BA0">
        <w:rPr>
          <w:rFonts w:ascii="Times New Roman" w:eastAsia="MS Mincho" w:hAnsi="Times New Roman" w:cs="Times New Roman"/>
          <w:kern w:val="0"/>
          <w:szCs w:val="24"/>
          <w14:ligatures w14:val="none"/>
        </w:rPr>
        <w:t>я-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то не такая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… Почему у меня пазлы не складываются?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 я в течение всех лет нашей жизни, когда я бесконечно там рожала и кормила детей, я все равно искала свою профессию.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Потому что мне очень неприятно, когда я полностью завишу от человека, который очень неохотно даёт деньги просто на жизнь. То есть у нас нет такого, что, например, раз в месяц он переводит мне какую-то сумму на содержание семьи, да, и я покупаю продукты, там, детям одежду, вот это все. Нет, каждый раз мне приходится просить, я уже и так ему и так, да. Потом я начала сама зарабатывать чуть-чуть, но у меня такие заработки… времени у меня мало. Я просто полностью в детях, у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меня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помощников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нет никаких. Все делаю я. Я ничего не успеваю. Я очень сильно устала. Почему я до сих пор стою на ногах, непонятно.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И муж тоже все время мне говорит: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«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Блин, ну ты же так классно выглядишь, ты же это вот все делаешь, ты такая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живая. Ну, где ж ты устала?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» </w:t>
      </w:r>
    </w:p>
    <w:p w14:paraId="0B3BD016" w14:textId="5A8BB1E5" w:rsidR="008D5494" w:rsidRPr="00B05399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Но смысл в том, что у нас начались проблемы, в сексе, вернее, они были всегда.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все время себя переступала и говорила,</w:t>
      </w:r>
      <w:r w:rsidR="00520BA0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что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ему надо. В какой-то момент я решила, что не буду делать это, когда мне не хочется. Я ему об этом сказала, что я не хочу.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Ну, это привело к тому, что секс у нас сейчас вообще из жизни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исчез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Вот, естественно, его это очень сильно напрягло. Потому что у него любовь все равно секс.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И он начал мне говорить, а ты меня не любишь, а я как-то это…  я не знаю, я вообще люблю или не люблю. То есть для меня это, ну, как бы понятие не очень связанное. Ну, понятно, что должно быть, но я не знаю, наверное, вот той любви, которую я себе в голове представляю, у меня, может, и не было никогда в жизни, да, вот такой вот воздушной, когда ты там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 бабочками в животе.</w:t>
      </w:r>
      <w:r w:rsidRPr="00072A67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се наши разговоры, они все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гда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заканчивались ничем, просто ничем.</w:t>
      </w:r>
      <w:r w:rsidRPr="00712E4C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 даже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думала, блин, ну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письмо ему, что ли, написать или голосовые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говорить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 Мы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ругались все время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бесконечно ему объясняла. Блин, это у меня гормоны, да, я устала, да, у женщин так устроена, что вот там все это, и после родов долго. Вообще, если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уставшая, если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меня все время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упрекают,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мне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хочется секса. Да, это все так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Но если посмотреть на себя, по-честному внутрь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то я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 хочу с этим человеком… не хочу. Вот мы в ремонте жили, мы там с детьми спали на матрасах, я ему все говорила, вот сейчас там будет у нас большая кровать, все будет классно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Но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 нет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!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нас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же появилась большая кровать, я вижу, что я избегаю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его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Я ухожу к детям спать. Я не то, что его обидеть хочу.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 я позволяю человеку самому тоже развернуться, и как бы ему принять решение. Ну и так во всем. Вот, короче, так можно действовать во все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 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жизн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А тут как-то так случилось, он сам завёл этот разговор, вот мы об этом поговорили, вот обо всем. Я прям так сказала, что этого мне не хочется. Вот здесь мне неприятно вот это мне, ну… я любовь понимаю, вот так. </w:t>
      </w:r>
    </w:p>
    <w:p w14:paraId="10AA98B0" w14:textId="57C4F3AA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 знаю, будет ли развод и как это все. Я вот жду, чтобы как-то это все развернулось. Я не знаю, может, я вдруг секса захочу. Ещё изменится, фиг знает. Ну, как-то маловероятно. Человек тоже, ну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У него есть рычаги сделать так, чтобы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мне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ну так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 же из 90х</w:t>
      </w:r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>. Ну как бы это ни звучало, да.  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 мне сказал такую вещь, которая меня немножко ошарашила, да, он говорит: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«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Слушай. А давай-ка ты напишешь сейчас мне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бумагу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что ты не имеешь претензии на все моё, а я не имею претензий на все твоё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»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меня челюсть отпала. Я говорю: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«Н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у, здорово, только у меня ничего нет. То есть, так сложилось, что у меня как бы, ничего нету, что моё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». 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конечно, как бы не собираюсь такое подписывать, но и бороться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 хочу.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А он, конечно, трудился день и ночь, много чего заработал там, че то купил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пока мы вместе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И вот это все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никак не принадлежит. Вот он искренне, абсолютно считает, что вот то, что он работал, зарабатывал, это его. А вот то, что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ничего не заработала, ну, все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…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 чем пришла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 дом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с тем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 уйду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у, короче, несколько дней после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разговора нашего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 прям ходил чернее тучи, весь такой несчастный. А потом он понял, что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 иду на конфликт, потому что между нами нет конфликта… между нами, просто что-то такое вот непонятное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мне очень хочется это разрешить. То есть мы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детьми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остаёмся жить в его доме, потому что мне некуда ехать, и денег у меня нет.</w:t>
      </w:r>
      <w:r w:rsidRPr="00291B4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вообще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он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нормальный, адекватный человек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детей любит.</w:t>
      </w:r>
    </w:p>
    <w:p w14:paraId="7BB0505B" w14:textId="7E8D5A9B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Я почти всегда была полностью несчастна. То есть я постоянно плакала, мне все время хотелось сдохнуть. Вот просто хотелось лечь и умереть, потому что мне казалось, что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Бог мне поручил четверых детей, а я не могу их воспитать. Бог мне дал семью, а я нифига не справляюсь. То есть, ну, бардак, вот это вот все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ну, якобы мне даны задачи мирозданием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 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нифига не справляюсь. И я не понимала, для чего это все. То есть я сама себя чувствую несчастной. Люди рядом со мной несчастны. Ну что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? П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очему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?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Ч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то я здесь должна сделать?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постоянно с Богом разговарив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ала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понима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ла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На своём месте, не на своём месте. И очень хотелось просто умереть, чтоб без меня тут все наладилось. Ну, как бы так фигурально, конечно. 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не о самоубийстве думаю.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принципе, вот так вот. Состояние было такое, что было очень херово. Я думаю, что это за жизнь такая и человек рядом со мной. Ну, может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он найдёт действительно ещё кого-то, кто его устроит, и все у него будет нормально, и она будет его удовлетворять по всем пунктам. А я тут занимаю чужое место.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Потом у нас с ним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немножко напряжение подержалось, а потом оно сошло на нет, и все осталось по-прежнему. Ну, секса как нет, так и нет. И все равно весь этот разговор, он у всех в головах, и оно, ну, не изменилось, но мы спокойно общаемся, мы там… Он, ну, также денег даёт, а жизнь… то есть, не изменилось ничего. Вот, и по большому счёту. И вот я сижу и думаю, Бог, а че ты от меня хочешь вот в этой ситуации? Вот как я должна в этом? Вот даже вот в этот острый момент, когда что-то произошло, я могла бы взять вещи и уйти. И очень хотелось много раз уйти. Мне просто некуда идти.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Просто мне говорят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: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ну,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иди 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кризисный центр. Ну, не могу я, блин, в 50 лет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четырьмя детьми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идти в кризисный центр.</w:t>
      </w:r>
    </w:p>
    <w:p w14:paraId="3607AAA5" w14:textId="7A5AED4F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 </w:t>
      </w:r>
      <w:r w:rsidRPr="001731BB">
        <w:rPr>
          <w:rFonts w:ascii="Times New Roman" w:eastAsia="MS Mincho" w:hAnsi="Times New Roman" w:cs="Times New Roman"/>
          <w:kern w:val="0"/>
          <w:szCs w:val="24"/>
          <w14:ligatures w14:val="none"/>
        </w:rPr>
        <w:t>конце весны, вот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E00277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это состояние,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давящее такое, настолько было плохо, что я поняла, что я больше не могу и что мне обязательно нужно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как-то переключиться.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просто беру троих детей, сажусь в машину, у меня в кармане 20000 есть, и мы выезжаем, то есть мы выезжаем без денег.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Муж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мне заправляет на дорогу машину. Все. И мы сами… я впервые за рулём такая длинная дорога, расстояние там 1800 километров. Мы едем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 Сочи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В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итоге я туда приезжаю, по факту муж мне почти не звонит. Потом, оказывается, оказывается, что он обиделся, что якобы я поехала к кому-то там,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вроде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меня там содержит какой-то мужик. А мы к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этому мужику типа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поехали на юг, он так думает.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Вот. Ну а я общаюсь с сыном. Сын старший остался дома. Мы с ним перезваниваемся, он беспокоится, как там, чего мы там. Я ему передаю… передай, пожалуйста, папе, что деньги у нас заканчиваются, нам нужны деньги.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Папа молчит. Молчит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!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уже думаю, как заработать. 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="00E00277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думаю,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сейчас горничной устроюсь, дети будут отдыхать, а я буду работать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вдруг мне </w:t>
      </w:r>
      <w:r w:rsidRPr="00B05399">
        <w:rPr>
          <w:rFonts w:ascii="Times New Roman" w:eastAsia="MS Mincho" w:hAnsi="Times New Roman" w:cs="Times New Roman"/>
          <w:kern w:val="0"/>
          <w:szCs w:val="24"/>
          <w:lang w:val="en-US"/>
          <w14:ligatures w14:val="none"/>
        </w:rPr>
        <w:t>chat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:lang w:val="en-US"/>
          <w14:ligatures w14:val="none"/>
        </w:rPr>
        <w:t>gpt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подсказ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ывает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эту идею, потому что я ж давно снима</w:t>
      </w:r>
      <w:r w:rsidR="00E00277">
        <w:rPr>
          <w:rFonts w:ascii="Times New Roman" w:eastAsia="MS Mincho" w:hAnsi="Times New Roman" w:cs="Times New Roman"/>
          <w:kern w:val="0"/>
          <w:szCs w:val="24"/>
          <w14:ligatures w14:val="none"/>
        </w:rPr>
        <w:t>ю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ролики.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 надо 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чить других. Я объявляю вот этот курс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 видео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И ко мне приходит 30 человек. То есть, короче. Да, я зарабатываю 150000.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Прямо вот за неделю.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это время Лешка, ну брейк дансер,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начинает там за мной усаживать.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Мы к нему ехали, ну, он пригласил бесплатно пожить у него.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Ну, он как-то так, конечно, мягко это все. Н</w:t>
      </w:r>
      <w:r w:rsidR="00BD517B">
        <w:rPr>
          <w:rFonts w:ascii="Times New Roman" w:eastAsia="MS Mincho" w:hAnsi="Times New Roman" w:cs="Times New Roman"/>
          <w:kern w:val="0"/>
          <w:szCs w:val="24"/>
          <w14:ligatures w14:val="none"/>
        </w:rPr>
        <w:t>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</w:t>
      </w:r>
      <w:r w:rsidR="002618B8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блин, он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понимает, он не понимает, что я вырвалась, как бы, чтобы побыть одна.  Да, я ему пытаюсь это объяснить. Ну, мы же к нему в квартиру приехали, понимаешь? Я ему говорю: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«П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ойми меня, ты классный. Ну, я хочу побыть одна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»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есть, я когда выехала только из дома, как будто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я была под каким-то колпаком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 к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оторый не даёт мне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развиваться, почему и курс появился. Потому что у меня появилась вот какая-то такая… столько энергии, то есть до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поездки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еле ходила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Я вот в обед, мне нужно было уже лечь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поспать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я не могла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Ни сил, ничего не было, ни настроения. Только я выехала, у меня сразу появились силы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ы вот это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расстояние преодолели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меньше чем за день. Я почти не спала.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просто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ехала, ехала и ехала.</w:t>
      </w:r>
      <w:r w:rsidRPr="004F689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 муж, он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поставил себя в такую позицию, как родительскую. Типа 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ты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так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глуп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непослушный ребёнок, и я себя не чувствовала нормальным взрослым человеком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 мне не давал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стать взрослой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А когда я сама, я понимаю, что я все смогу, и даже попади я сейчас, ну, я не знаю, на улицу с четырьмя детьми, блин, да, я все сделаю. Я вот на 100% уверена. Ну, понятно, что я сейчас немножко сомневаюсь, потому что у меня вот сейчас опять нет сил. Опять в это состояние вернулось, потому что какая-то безысходность, я не понимаю, что делать. То есть опять дело, которым я вдруг якобы занялась, и оно вроде как получаться стало, блин, опять не получается. </w:t>
      </w:r>
    </w:p>
    <w:p w14:paraId="5F2A51E2" w14:textId="6849ED90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нас же в голове вроде как это плохо, да, что вот пожили люди, разошлись</w:t>
      </w:r>
      <w:r w:rsidRPr="00E47AD5">
        <w:rPr>
          <w:rFonts w:ascii="Times New Roman" w:eastAsia="MS Mincho" w:hAnsi="Times New Roman" w:cs="Times New Roman"/>
          <w:kern w:val="0"/>
          <w:szCs w:val="24"/>
          <w14:ligatures w14:val="none"/>
        </w:rPr>
        <w:t>. Блин, это неплохо. Я стала другая, он стал другой. Ну и что? Просто к этому нужно относиться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проще и легче. И чтобы отношения между этими людьми, которые вдруг почему-то разошлись,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тоже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нормальные.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Зачем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конфликт? Он видит, что я не собираюсь ни конфликтовать, ни </w:t>
      </w:r>
      <w:r w:rsidRPr="00E47AD5">
        <w:rPr>
          <w:rFonts w:ascii="Times New Roman" w:eastAsia="MS Mincho" w:hAnsi="Times New Roman" w:cs="Times New Roman"/>
          <w:kern w:val="0"/>
          <w:szCs w:val="24"/>
          <w14:ligatures w14:val="none"/>
        </w:rPr>
        <w:t>бороться. Ничего. Что для меня это, ну, для самой непонятная ситуация. Это нормально, и так можно.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ы же ещё и венчаны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 храме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Р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аньше для меня бы это было прям, блин, венчание, надо там че то делать. А сейчас вот с моим вот этим взглядом уже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на все, я понимаю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Господи, ему это все не надо, ему не надо, чтобы мы там в каких-то бумажках расписывались. </w:t>
      </w:r>
      <w:bookmarkStart w:id="3" w:name="_Hlk215869246"/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Ну как бы это ни звучало, да. </w:t>
      </w:r>
      <w:bookmarkEnd w:id="3"/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>Ему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нужно, чтобы зарегистрировать вот двух людей близких, чтобы они там пошли, вокруг алтаря походили. Ну, даже если об этом речь, если он их свёл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, ну,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развёл и развёл. И никаких галочек от людей, бл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ему не нужно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большому счёту. 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Просто 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ужно на это смотреть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серьёзно, а с другой стороны, легче. И так, может быть.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То, какое-то время люди были рядом, а потом, ну да, их пути разошлись. Ну и что?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Вот такая ситуация. Ты все время барахтаешься, не можешь принять какого-то решения.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Нет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какого-то импульса, что вроде все нормально.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ейчас мы не ругаемся, как бы все нормально, но нет секса и нет, ну не понимаем друг друга, не понимаем. Ну и что? 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К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ак все говорят ради детей. Ну а че ради детей? Дети это постоянно слышали. Я говорю, а детям это зачем? Они что этого не видят? Они, бедные, там пытаются, ну, 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ак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-то утихомирить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нас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. Не ругайтесь, пожалуйста. Естественно, им это все это не нравится, они не слушают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ся потом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На детей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это все, конечно же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действует. Так что мне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сейчас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не хватает какого-то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внутреннего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импульса. Какого-то, вот, знака, что это действительно нужно делать.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Он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прекрасный отец, вот в чем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еще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дело.</w:t>
      </w:r>
    </w:p>
    <w:p w14:paraId="7594320D" w14:textId="372A944C" w:rsidR="008D5494" w:rsidRDefault="00396BD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пару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раз писали там вот эти монастырские знакомые. Блин, у 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>тебя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так получилось все. Они же считают, да, что ты вышел из монастыря, у тебя все… жопа начинается, вся жизнь рушится. А у 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>меня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все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вроде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получилось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се соблазняются, что все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так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хорошо, классно. А по факту вот так вот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="008D5494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Ну, как бы сказка не совсем сказка</w:t>
      </w:r>
      <w:r w:rsidR="008D5494"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</w:p>
    <w:p w14:paraId="51510C97" w14:textId="113811F1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Да, он сам сказал, что говорит, мне уже искать чего-то… я не собираюсь.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уже пришла к тому, что ценить надо тоже, да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Блин, уже думаешь, ну, может быть, уже и не дёргаться, может быть, это уже просто вот какой-то период, когда ты понимаешь, что, ну, молодость там прошла, ты уже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постарел,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се твои эти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романтические убеждения, они, может быть, и не очень верны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сть рядом человек, который тебя там худо-бедно как-то понимает, вы притёрлись, и, может быть, это надо тащить дальше. 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еня это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сейчас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останавливает. То есть такие качели постоянно есть, может быть, просто…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Х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очется вырваться из этой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 xml:space="preserve">рутины, когда ты всех обслуживаешь бесконечно, и просто побыть одной. Иногда мне кажется, что если я буду жить одна, мы отдельно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с ним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будем жить, то, в принципе, можно и дальше так тянуть. Ну, не знаю.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 общем, со всех сторон надо, надо все это посмотреть, потому что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это может прийти к той точке, когда поймёшь, что больше невозможно. Но это пройдёт ещё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может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10 лет, да, и через 10 лет ты скажешь, блин, я совсем старая. И 10 лет потеряны, когда я могла бы просто свободно вздохнуть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заняться своим творчеством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</w:p>
    <w:p w14:paraId="2D5CDE0A" w14:textId="1E88DA02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И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это точно не возраст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Я думала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усталость, и психологическую какую-то составляющую в отношениях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, н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 проанализировав сейчас, я поняла, что, ну нет. У меня никогда не было влечения конкретно к этому человеку. Вот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ну не может быть, это возраст, короче, возраст — это панацея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какая-то, на него все валят. И секс, в принципе, ну не секс, а именно вот,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физиологические потребности, которые говорят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 нашем психическом опциональном здоровье. Стул, сон и секс. И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это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признаки, ну, здорового организма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сли вот в этом, в этих трех областях все в порядке, значит, хорошо. Если что-то нарушается из этого, значит, нужно смотреть, где идёт сбой. Короче, возраст нет.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есть, по большому счёту, он до сих пор для меня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не стал, как бы мужчиной, который привлекает моё какое-то внимание, вот как было, так оно и осталось.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П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рошло так много лет, мы вместе живём, но я все время, как будто бы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играю какую-то роль, что ли.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изначально пошла на то, что я вышла замуж за человека, к которому у меня нету вот какой-то такой любви, которая измеряется,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такими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категориями, что тянет к человеку. Да нет, вот понятно, что это был некий расчет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моей стороны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но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бывает же всякое. То есть я себе говорила, что я смогу, я попробую просто, ну, заниматься тем, что я умею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…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заниматься домом, готовить еду. Вкусно там. Поддерживать порядок, ухаживать за детьми. И вот это вот все… Ну… а как раньше выходили замуж, когда люди вообще были незнакомы?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озникали все-таки это чувств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привязанность.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Все это возможно, и могло возникнуть, но оно как бы в моих фантазиях, оно где-то все время было, и даже как-то я чувствовала эту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любовь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периодически. Но каждый раз, когда я сталкивалась с реальностью, она как будто бы разбивалась об неё. Понимаешь, оно до сих пор откатывает, откатывает, откатывает, и мне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кажется, опять что-то такое, да, но все меньше, меньше и меньше.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То есть я все больше узнаю человека, и причём он неплохой, он прекрасный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отец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но просто вот конкретно я почему-то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ему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конкретно не подхожу.</w:t>
      </w:r>
    </w:p>
    <w:p w14:paraId="5EBEEFA9" w14:textId="06F05285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Вот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люблю помидоры, но я не люблю огурцы.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людей тоже мы также выбираем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не по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признакам, что мне нравится, потому что он там вкусно готовит, красиво одевается и там ездит на велосипеде, а вообще непонятно почему.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Меня тянет к этому человеку, который я не знаю, в грязных ботинках. И там курит беломор, я не знаю. Вот. То есть по этому признаку Бог тебе указывает, что этот человек твой, тебя к нему тянет. То есть это такое чувство, которое надо отслеживать в себе. И это нормальная физиологическая потребность, и она должна присутствовать в человеке, в здоровом организме, она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есть, и она может присутствовать до конца жизни, она от возраста не зависит.  И сейчас у меня, видимо, и какая-то психологическ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ломка идёт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усталость, и физиологическая, и гормональная.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Все вместе это и поэтому возраст, ну, не играет никакой роли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 общем, снять надо эту галочку быть в одних отношениях всю жизнь. Вот.</w:t>
      </w:r>
    </w:p>
    <w:p w14:paraId="5DFD11EA" w14:textId="7D03FF77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lastRenderedPageBreak/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просто уже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хочу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уйти, блин, ну просто спокойно дышать.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даже думала, о том, что если даже какие-то отношения были бы, то я уже никаких браков не заключала, просто свободные отношения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Встретились, пообщались. Не надо. До свидания.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И просто, знаешь, самое интересное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 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поняла,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насколько важна вообще во всем честность, потому что мы пытаемся… Как это сказать? Мы пытаемся приукрасить. Мы пытаемся не обидеть. Мы пытаемся, ну, договориться.</w:t>
      </w:r>
      <w:r w:rsidRPr="004D43B6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 зачем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?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любой ситуации честность, она позволяет Богу включиться. То есть он расставит, он проявится и расставит все по своим местам.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от эта вот честность, она позволяет оказаться рядом с тобой, именно тому человеку, который должен быть рядом с тобой, а не тот человек, которому ты стала подходящей, потому что ты себя чуть-чуть переделала, понимаешь?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Ты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себя чуть-чуть переделала, и ты то ему, может быть, и подходишь, но для тебя где-то как бы есть другой человек, к которому ты идеально подходишь со своими шипами, со своими вот этими неровностями, которые тебе не нужно ретушировать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А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мы бесконечно ретушируем и обманываем. Ну вот это нечестно.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Люди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которые должны быть рядом с нами, они не с нами. Вот, и мы такие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гладкие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отретушированные, подходим идеально. Но это не наши люди.</w:t>
      </w:r>
    </w:p>
    <w:p w14:paraId="50A530F2" w14:textId="6924B9A1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845C0B">
        <w:rPr>
          <w:rFonts w:ascii="Times New Roman" w:eastAsia="MS Mincho" w:hAnsi="Times New Roman" w:cs="Times New Roman"/>
          <w:kern w:val="0"/>
          <w:szCs w:val="24"/>
          <w14:ligatures w14:val="none"/>
        </w:rPr>
        <w:t>В индуизме есть такие интересные правила. Тебе нужно себе сказать, что все мои деньги принадлежат мужчине, мои дети принадлежат мужчине, и моя свобода принадлежит мужчине. Вот эти утверждения примерно для того партнёра, с которым ты сейчас находишься, и если у тебя возникает прям протест, дискомфорт, значит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</w:t>
      </w:r>
      <w:r w:rsidRPr="00845C0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это не твой </w:t>
      </w:r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человек. </w:t>
      </w:r>
      <w:bookmarkStart w:id="4" w:name="_Hlk215870365"/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>Ну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3B3BB8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как бы это ни звучало, да.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bookmarkEnd w:id="4"/>
    </w:p>
    <w:p w14:paraId="6C53A62D" w14:textId="0368FF1C" w:rsidR="008D5494" w:rsidRPr="00B05399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 сейчас постоянно задаю себе вопрос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, а что, если так будет всегда?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Хо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чу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ли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я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, чтоб так было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или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мо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гу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родит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ь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какое-то решение? 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П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лохо мне, ну, ладно, приспособлюсь, потерплю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какие-то вещи.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ожет, наоборот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?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Человек не должен быть бессильным.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Человек должен любить жизнь, должен с любопытством относиться к этой жизни</w:t>
      </w:r>
      <w:r w:rsidR="00396BD4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с восхищением.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Я могу сказать Богу: </w:t>
      </w:r>
      <w:r w:rsidR="006B534B">
        <w:rPr>
          <w:rFonts w:ascii="Times New Roman" w:eastAsia="MS Mincho" w:hAnsi="Times New Roman" w:cs="Times New Roman"/>
          <w:kern w:val="0"/>
          <w:szCs w:val="24"/>
          <w14:ligatures w14:val="none"/>
        </w:rPr>
        <w:t>«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>Господи, я не понимаю. Вот так как сейчас, я не понимаю. Скажи мне ещё как-нибудь</w:t>
      </w:r>
      <w:r w:rsidR="006B534B">
        <w:rPr>
          <w:rFonts w:ascii="Times New Roman" w:eastAsia="MS Mincho" w:hAnsi="Times New Roman" w:cs="Times New Roman"/>
          <w:kern w:val="0"/>
          <w:szCs w:val="24"/>
          <w14:ligatures w14:val="none"/>
        </w:rPr>
        <w:t>»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. Ну, он же такой, он скажет по-другому. И он такой тыр, тыр, тыр, тыр. А вот так понимаешь? А вот так? Он будет бесконечно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мне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подсказывать. Это не значит, что ты сидишь сложа руки и ждёшь, чтобы на тебя с неба там падало что-то. Да нет, то есть ты все равно действуешь, от тебя есть действие, но ты действуешь не один, скажем так. Вообще ты, ну как бы не сам по себе, что есть что-то высшее, что этим всем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кто-то 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руководит, и ты часть </w:t>
      </w:r>
      <w:r w:rsidR="006B534B">
        <w:rPr>
          <w:rFonts w:ascii="Times New Roman" w:eastAsia="MS Mincho" w:hAnsi="Times New Roman" w:cs="Times New Roman"/>
          <w:kern w:val="0"/>
          <w:szCs w:val="24"/>
          <w14:ligatures w14:val="none"/>
        </w:rPr>
        <w:t>этого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>. И твои действия вообще отражаются, ну как бы ещё на ком-то и наоборот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Вот это понимание</w:t>
      </w:r>
      <w:r w:rsidRPr="000B3C2B">
        <w:rPr>
          <w:rFonts w:ascii="Times New Roman" w:eastAsia="MS Mincho" w:hAnsi="Times New Roman" w:cs="Times New Roman"/>
          <w:kern w:val="0"/>
          <w:szCs w:val="24"/>
          <w14:ligatures w14:val="none"/>
        </w:rPr>
        <w:t>, конечно, многое меняет в голове.</w:t>
      </w:r>
    </w:p>
    <w:p w14:paraId="601B0CA0" w14:textId="2816C3C8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Вот так, да, надо искать варианты.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Я, конечно,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верю в несколько жизней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.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я верю</w:t>
      </w:r>
      <w:r w:rsidR="002618B8">
        <w:rPr>
          <w:rFonts w:ascii="Times New Roman" w:eastAsia="MS Mincho" w:hAnsi="Times New Roman" w:cs="Times New Roman"/>
          <w:kern w:val="0"/>
          <w:szCs w:val="24"/>
          <w14:ligatures w14:val="none"/>
        </w:rPr>
        <w:t>,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и это многочисленными разными эзотерическими </w:t>
      </w:r>
      <w:r w:rsidR="006B534B"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>исследованиями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подтверждено, что жизни будут, ну, жизн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ей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много. </w:t>
      </w: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К</w:t>
      </w:r>
      <w:r w:rsidRPr="00B05399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ороче, я хочу в это верить. </w:t>
      </w:r>
    </w:p>
    <w:p w14:paraId="48A9FB39" w14:textId="5F85C41A" w:rsidR="0095213C" w:rsidRPr="002F4839" w:rsidRDefault="00617A2E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  <w:r>
        <w:rPr>
          <w:rFonts w:ascii="Times New Roman" w:eastAsia="MS Mincho" w:hAnsi="Times New Roman" w:cs="Times New Roman"/>
          <w:kern w:val="0"/>
          <w:szCs w:val="24"/>
          <w14:ligatures w14:val="none"/>
        </w:rPr>
        <w:t>ноябрь</w:t>
      </w:r>
      <w:r w:rsidR="0095213C">
        <w:rPr>
          <w:rFonts w:ascii="Times New Roman" w:eastAsia="MS Mincho" w:hAnsi="Times New Roman" w:cs="Times New Roman"/>
          <w:kern w:val="0"/>
          <w:szCs w:val="24"/>
          <w14:ligatures w14:val="none"/>
        </w:rPr>
        <w:t xml:space="preserve"> 2025 год</w:t>
      </w:r>
    </w:p>
    <w:p w14:paraId="08C02EC5" w14:textId="77777777" w:rsidR="008D5494" w:rsidRDefault="008D5494" w:rsidP="008D5494">
      <w:pPr>
        <w:spacing w:after="200" w:line="276" w:lineRule="auto"/>
        <w:ind w:firstLine="0"/>
        <w:rPr>
          <w:rFonts w:ascii="Times New Roman" w:eastAsia="MS Mincho" w:hAnsi="Times New Roman" w:cs="Times New Roman"/>
          <w:kern w:val="0"/>
          <w:szCs w:val="24"/>
          <w14:ligatures w14:val="none"/>
        </w:rPr>
      </w:pPr>
    </w:p>
    <w:p w14:paraId="034F4DC5" w14:textId="77777777" w:rsidR="00D6741E" w:rsidRDefault="00D6741E"/>
    <w:sectPr w:rsidR="00D6741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8891" w14:textId="77777777" w:rsidR="00A14EF3" w:rsidRDefault="00A14EF3" w:rsidP="006B534B">
      <w:pPr>
        <w:spacing w:after="0" w:line="240" w:lineRule="auto"/>
      </w:pPr>
      <w:r>
        <w:separator/>
      </w:r>
    </w:p>
  </w:endnote>
  <w:endnote w:type="continuationSeparator" w:id="0">
    <w:p w14:paraId="4C3EEDA5" w14:textId="77777777" w:rsidR="00A14EF3" w:rsidRDefault="00A14EF3" w:rsidP="006B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073893"/>
      <w:docPartObj>
        <w:docPartGallery w:val="Page Numbers (Bottom of Page)"/>
        <w:docPartUnique/>
      </w:docPartObj>
    </w:sdtPr>
    <w:sdtContent>
      <w:p w14:paraId="6DB7E24A" w14:textId="0BBCC76F" w:rsidR="006B534B" w:rsidRDefault="006B534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FCE94" w14:textId="77777777" w:rsidR="006B534B" w:rsidRDefault="006B53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9D80" w14:textId="77777777" w:rsidR="00A14EF3" w:rsidRDefault="00A14EF3" w:rsidP="006B534B">
      <w:pPr>
        <w:spacing w:after="0" w:line="240" w:lineRule="auto"/>
      </w:pPr>
      <w:r>
        <w:separator/>
      </w:r>
    </w:p>
  </w:footnote>
  <w:footnote w:type="continuationSeparator" w:id="0">
    <w:p w14:paraId="118B869E" w14:textId="77777777" w:rsidR="00A14EF3" w:rsidRDefault="00A14EF3" w:rsidP="006B5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94"/>
    <w:rsid w:val="00062771"/>
    <w:rsid w:val="001E28F3"/>
    <w:rsid w:val="002618B8"/>
    <w:rsid w:val="002A467C"/>
    <w:rsid w:val="00396BD4"/>
    <w:rsid w:val="00520BA0"/>
    <w:rsid w:val="00545B55"/>
    <w:rsid w:val="005F6DE0"/>
    <w:rsid w:val="00617A2E"/>
    <w:rsid w:val="006B534B"/>
    <w:rsid w:val="006C4C2E"/>
    <w:rsid w:val="008D5494"/>
    <w:rsid w:val="008E09B7"/>
    <w:rsid w:val="0095213C"/>
    <w:rsid w:val="00A14EF3"/>
    <w:rsid w:val="00A64467"/>
    <w:rsid w:val="00AF45C3"/>
    <w:rsid w:val="00B728D4"/>
    <w:rsid w:val="00BD517B"/>
    <w:rsid w:val="00C22F17"/>
    <w:rsid w:val="00D6741E"/>
    <w:rsid w:val="00D92348"/>
    <w:rsid w:val="00E0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5BFF"/>
  <w15:chartTrackingRefBased/>
  <w15:docId w15:val="{BD428FD0-C435-4CD1-B86A-4E1E5553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HAnsi" w:hAnsi="Courier New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494"/>
  </w:style>
  <w:style w:type="paragraph" w:styleId="1">
    <w:name w:val="heading 1"/>
    <w:basedOn w:val="a"/>
    <w:next w:val="a"/>
    <w:link w:val="10"/>
    <w:uiPriority w:val="9"/>
    <w:qFormat/>
    <w:rsid w:val="008D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4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4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4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4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4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49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4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4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4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4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4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49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49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4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4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4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49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B5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34B"/>
  </w:style>
  <w:style w:type="paragraph" w:styleId="ae">
    <w:name w:val="footer"/>
    <w:basedOn w:val="a"/>
    <w:link w:val="af"/>
    <w:uiPriority w:val="99"/>
    <w:unhideWhenUsed/>
    <w:rsid w:val="006B5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5092</Words>
  <Characters>29029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Седышева</dc:creator>
  <cp:keywords/>
  <dc:description/>
  <cp:lastModifiedBy>Мария Седышева</cp:lastModifiedBy>
  <cp:revision>8</cp:revision>
  <dcterms:created xsi:type="dcterms:W3CDTF">2025-12-23T14:37:00Z</dcterms:created>
  <dcterms:modified xsi:type="dcterms:W3CDTF">2026-04-19T15:40:00Z</dcterms:modified>
</cp:coreProperties>
</file>