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21"/>
        <w:spacing w:lineRule="auto" w:line="276"/>
        <w:ind w:left="720" w:firstLine="72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Чем люди лучше?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Автор текста – Ярослав Климанов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Действующие лица: 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Пьеро и Арлекин.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Пьеро, сидя, читает книгу. 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Арлекин появляется на сцене.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Вокруг кипит такая жизнь!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ты, Пьеро… ты просто сохнешь.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Зачем ты здесь сидишь? Скажи.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Как ты от скуки не подохнешь?!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Чем занят ты? Ответь скорей.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Я книгу важную читаю.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В чём преимущество людей 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перед животными…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Я знаю.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Животные в лесу живут.</w:t>
        <w:tab/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Туда-сюда по дебрям рыщут.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пропитанье вечно ищут.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у людей – комфорт, уют.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Но кошки могут жить в квартире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молочко из блюдца пить.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Им даже могут платье сшить.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Нет, Арлекин, подумай шире.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Но всё же люди никогда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не будут есть с земли отбросы.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Занятье-то одно – еда.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ты скажи мне очень просто,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недоступно для зверей.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Арлекин</w:t>
        <w:tab/>
        <w:t>Постель с пуховою периной.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Нет. Сон животных и людей –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лишь сон. Природа сна едина.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спишь, не зная, где ты спишь.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Ну ладно, ты не зазнавайся.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Сон не годится, говоришь?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Подумай, братец, постарайся.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Арлекин</w:t>
        <w:tab/>
        <w:t>Пьеро, ты в книжке всё прочёл.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Когда бы мне она попалась,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тогда бы знанье мне досталось.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Не думай, брат, что ты учён.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Попробуй мыслить головою,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не цитаты в книжках брать.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ж, я могу тебе сказать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про преимущество такое: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у человека есть ракеты.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Он может целый мир взорвать.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Не важно, когти иль мушкеты.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Сама возможность нападать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иль защищаться есть у многих.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Одни орудья у людей. 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Чуть-чуть другие у зверей.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Ну, хорошо, медведь в берлоге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и я с подругой в казино.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Ты что, считаешь, всё равно,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 каких условиях любить?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Зачем ты сразу горячишься?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Возможно, ты и огорчишься…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Но правду нужно говорить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как есть. Медведь живёт с подругой.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ты с подругою живёшь.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Процесс один. 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Арлекин</w:t>
        <w:tab/>
        <w:t>Ну ты даёшь!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Пьеро, окажешь мне услугу?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там за книжка у тебя?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Мне дали почитать на время.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Пытаешься постичь себя.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Для головы такое бремя!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Вот я себя не загружаю.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Живу и, как могу, дышу,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хочу – пою, хочу – играю,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надо – зрителей смешу.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я доволен, верь-не-верь,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точно знаю: я – не зверь.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Так чем же звери хуже нас?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Секс, оборону, сон с едою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уже отвергли мы с тобою.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Отвергли? Ты о чём сейчас?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О том, что люди, как и звери,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спят, защищаются, едят,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размножаются – плодят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себе подобных в полной мере.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Арлекин</w:t>
        <w:tab/>
        <w:t>Ты это в книжке прочитал?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Что для животных невозможно?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Пьеро, не так уж это сложно.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всё в учебнике узнал.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Так не стесняйся, расскажи.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я сейчас не расположен.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Так чем прекрасней наша жизнь?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Ответ такой вполне возможен,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у животных нету чувств.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Но книга с этим не согласна.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Здесь говорится очень ясно: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мышь хочет сыр, и я хочу.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Мышь ставит цель, стремится к ней,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усилием мышиной воли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хватает сыр, чтоб съесть скорей,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и прочь бежит от зла и боли.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люди так же прочь бегут…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Когда воруют сыр со склада.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Но нам же разобраться надо,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чем зверь глупее нас. А тут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мы получаемся равны.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Да, мы желаньями полны.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Животные желают тоже.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В них есть стремленья, как и в нас,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и есть сомненья подчас.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Но разум их слабее всё же.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И что теперь? Весь этот разум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приносит нам один лишь страх.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Мы можем уничтожить сразу 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весь мир. А в реках и морях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уже не отыскать воды,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пригодной для питья, к примеру.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Мы отравили атмосферу.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Всё это – разума плоды.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Так чем же лучше мы зверей?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Мы носим прозвище людей.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Но мы на хищников похожи.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Но в книгах говорится всё же,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 чём сила разума людей.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Мы можем головой своей 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понять причину наших бед.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Арлекин</w:t>
        <w:tab/>
        <w:t>А звери что, не могут?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Нет.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Причин страданий я не знаю.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что – животное теперь?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что, как червь в земле, страдаю?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Ну, нет, Пьеро, ты всё проверь.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Вот здесь ты точно что-то врёшь.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Не вру. Ведь в этом всё и дело,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 xml:space="preserve">что ты страданья сознаёшь 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не так, как зверь. Ты можешь смело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задать себе такой вопрос: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«Откуда в жизни столько слёз?»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Каких там слёз! Я слёз не знаю.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постоянно хохочу.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вообще – я не страдаю.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быть страдальцем не хочу.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Я – жизнерадостный герой!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Пусть знают все, что я такой.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Но почему, ответь тогда,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ищешь счастья постоянно?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Оно всегда тебе желанно.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Все эти книги – ерунда.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Послушай, дай попить, Пьеро.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Так прямо пересохли связки.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 xml:space="preserve">Пьеро </w:t>
        <w:tab/>
        <w:t>наливает Арлекину воду.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Вот, делай ближнему добро!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Вкусна водичка. Прям как в сказке.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Ты хочешь на курорт, на море?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(восторженно)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Поехать на курорт?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(разочарованно)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 тобой?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Да ты, Пьеро, у нас больной!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Ведь ты помрёшь от знаний вскоре.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Пьеро</w:t>
        <w:tab/>
        <w:tab/>
        <w:t>Нет, не со мной, а просто так.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Поехать, отдохнуть на пляже.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Ну, я совсем не против даже!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Поплавать в море я мастак.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Вот видишь, ты стремишься к морю.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ищешь счастья, Арлекин.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Нет не ищу! Я сам, один…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счастливый. Вот! (Тебе на горе.)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Да, ты счастливый, все тебя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за это любят, почитают…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даже, знаешь, прославляют.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Я даже сам люблю себя.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А если б, знаешь, целый мир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любил тебя, и все на свете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кричали бы: «Ты наш кумир!»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Арлекин</w:t>
        <w:tab/>
        <w:t>Да ладно, брось ты сказки эти.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Ну, я бы был бы очень рад.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Вот видишь, ты стремишься к славе!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значит – к счастью.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Ах ты… гад…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в душу лезть ко мне не вправе.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Отныне больше я о счастье 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не буду говорить с тобой.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буду с тем, в ком есть участье.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К примеру, с девушкой одной.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Так ты живёшь с подругой вместе?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Подруга от меня ушла.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Сбежала, скрылась, предала. 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(внезапно начинает рыдать)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Забудем о моей невесте. 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(внезапно успокаивается)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Прости, счастливый Арлекин.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Арлекин</w:t>
        <w:tab/>
        <w:t>Да ладно, что там, все страдают,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но боль свою от всех скрывают.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Пьеро, ведь я совсем один.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Вот потому и хохочу,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смех – лекарство от разлуки.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Ты перенёс такие муки.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Я всё-таки понять хочу,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откуда боль приходит к нам.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разложи по всем статьям,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откуда беды происходят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и как их можно избежать.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Мой ум ответа не находит.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 тому же вновь позволь узнать,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какую книжку ты читал.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Мне, так, один приятель дал.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Велел другим не говорить.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Секреты жизни здесь сокрыты.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Арлекин</w:t>
        <w:tab/>
        <w:t>Секреты? Правда? Да поди ты…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Пьеро, ты хочешь вновь схитрить.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Все кормят байками меня.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Но я мудрей день ото дня.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Здесь говорится, между прочим,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как ложь от правды отличить.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Гляди, поверю. Надо очень.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Ну, ладно, ладно, так и быть,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глаголь, от скуки лишь услышу,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чего там, в книжках, говорят.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Здесь много о познанье пишут.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нам задуматься велят,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опыт наш подводит нас.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Пьеро, ты спятил? Вот те раз!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как без опыта мне жить?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Всё через опыт познаётся.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 xml:space="preserve">И что понять мне удаётся, 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могу я дальше применить.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верить байкам перестань.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Мой опыт дорог мне, приятель.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 примеру, масло нынче – дрянь.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говорю как покупатель.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Ведь это опыт, посмотри.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как понять, что там внутри?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Но ты способен ошибаться,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не видеть ясно в темноте,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а можешь просто обознаться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перепутать: в суете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принять верёвку за змею,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змею, напротив, за верёвку.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Болтать ты научился ловко.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Но описал всю суть мою.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Вчера я спирта наглотался.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думал – это так, вода.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Так веришь – еле отдышался.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И так случается всегда.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Пусть даже не всегда, но часто.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что, ты веришь до сих пор,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с опытом приходит счастье?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Пьеро, ты всё-таки хитёр.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Тебя не буду я прилюдно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хвалить, чтоб ты не возомнил…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Но даже Пушкин говорил,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что опыт – сын ошибок трудных.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мне ошибки не нужны.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Мне знанья тайные важны.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дальше у тебя по плану?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Ты можешь просто размышлять.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так всё важное понять.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Пьеро, я размышлять не стану.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Я как бревно – совсем тупой.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Ведь ты, Пьеро, знаком со мной.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Ты можешь изучать науки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за природой наблюдать.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Приятель, я помру со скуки.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всё, что я смогу понять, –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я не знаю ничего,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как тот Сократ, иль как его…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в размышленьях толку нету,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я понял много лет назад.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Ведь я, Пьеро, ходил по свету.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думал! Но теперь я рад,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нету в голове мозгов.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Поверь, всё зло – от мудрецов.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Им нравится учить других.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в целом толку нет от них.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Я, Арлекин, с тобой согласен.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Путь размышлений – долгий путь.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К тому же, он весьма опасен.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вряд ли есть хоть кто-нибудь,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кто, размышляя, жизнь познал,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или вполне счастливым стал.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Пьеро, мне стало очень грустно.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где же правды вечный свет?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Похоже, шансов просто нет.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Услышать истину изустно,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от тех, кто истину познал,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вот путь, который я избрал.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Ты что, Пьеро, кому-то веришь?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Да ты и впрямь у нас чудак.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Конечно умный, не дурак.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Свои глазёнки в книжку вперишь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и думаешь: всё правда в них.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Видал я чудаков таких!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Все лгут. И в этом правда вся.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Кого ты слушать собрался? 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На свете много есть такого,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 чём бы я узнать хотел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из уст великого святого…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Я даже, знаешь ли, вспотел.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Святых уже давно нигде нет.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Есть лишь бессовестный обман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власть наживы, то есть денег.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Нет, Арлекин, нам разум дан,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чтоб мы смогли людей проверить,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лишь потом им доверять.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Пьеро, тебе нельзя читать.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склонен разным сказкам верить.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слабый, судя по всему.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Но я не верю никому.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Неправда, много есть всего,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во что, не ведая того,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веришь сразу, без вопросов.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Да ладно, перестань болтать.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Нет, Арлекин, всё очень просто.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склонен, скажем, доверять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программе свежих новостей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расписанью самолётов.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Ты веришь в мастерство пилотов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в мастерство зубных врачей.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Куда же мне ещё идти,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когда от боли зубы сводит?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Да, каждый человек находит,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как от невзгод себя спасти,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вверяя всю свою судьбу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врачу, на веру полагаясь.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Арлекин</w:t>
        <w:tab/>
        <w:t>Да хоть фонарному столбу.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Когда болит, иду, шатаясь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и, прямо скажем, отдаюсь.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Но я, Пьеро, врачей боюсь.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Как скальпелем в руках сверкнёт!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Как шприц вонзит по рукоятку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 мою прекрасную лопатку!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Меня аж сразу дрожь берёт.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ходишь скрюченный потом.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И всё же мы к врачам идём,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поскольку верим в исцеленье.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Во мне всегда живёт сомненье.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Но ты обязан проверять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того, к кому пойдёшь лечиться.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Спроси других больных в больнице,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спроси врачей.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Все будут лгать.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Найди больницу почестнее.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Спроси у жителей вокруг: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какой тут врач – ваш лучший друг?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Чьи руки прочих рук добрее?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лишь тогда иди к врачу.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О, я лечиться не хочу.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Тогда страдай.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 xml:space="preserve">Страдать не буду. 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лучше прыгну с высоты.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Я утоплю свои мечты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в вине. Я буду верить в чудо.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лучше женщину найду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забудусь с ней, сгорю в аду…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Но, впрочем, в ад не верю я!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Скажи, Пьеро, судьба моя…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Кому она нужна, дружище?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Вся жизнь моя – как пепелище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сгоревших в сумраке надежд.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Я видел множество невежд,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подобных мне, идущих слепо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по очень скользкому пути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 объятия сырого склепа.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Но мне не хочется идти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во тьму, мне хочется на свет.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Увы, пути другого нет,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как отыскать того, кто светел,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кто мудрость жизнью доказал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и кто всего себя раздал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всем страждущим на белом свете.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Я просто клоун. Да, Пьеро.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знаешь, всё моё добро –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цветной колпак на голове.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доверял людской молве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мастерам больших амбиций,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счастье на земле живёт.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Я веселил других и вот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понял: все самоубийцы.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Все люди ходят по канату.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Им нужно не сорваться вниз.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Опасен здесь любой каприз…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Всё в жизни гибелью чревато.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видел в цирке акробатов,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упавших с высоты своей.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видел множество людей,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 xml:space="preserve">они в больничные палаты 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попали из-за пустяков,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чтобы потом всю жизнь лечиться.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понял: этот мир – больница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для сумасшедших всех сортов.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всех нас ждёт один финал.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Но что поделать. Тело бренно.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Уж если я в него попал,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то смерть настанет, несомненно.</w:t>
        <w:tab/>
        <w:tab/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Но мне не страшно умереть.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Мне страшно то, что будет впредь.</w:t>
        <w:tab/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Пауза</w:t>
        <w:tab/>
        <w:tab/>
        <w:t>Пьеро, ты что уснул, браток?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тоже, друг, устал чуток.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Но что за книгу ты читаешь?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Возьму-ка тихо, посмотрю.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Подумаешь, чуть-чуть схитрю!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Ты, братец, даже не узнаешь.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Да тут легко язык сломать.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Но я попробую читать: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«Корыстью называются дела,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которые душа осуществляет,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когда награды, выгоды желает,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себе готовя новые тела…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ab/>
        <w:tab/>
        <w:t>Природа... Основанием её,</w:t>
      </w:r>
    </w:p>
    <w:p>
      <w:pPr>
        <w:pStyle w:val="Normal"/>
        <w:spacing w:lineRule="auto" w:line="276"/>
        <w:ind w:left="720" w:firstLine="720"/>
        <w:rPr>
          <w:sz w:val="24"/>
          <w:szCs w:val="24"/>
        </w:rPr>
      </w:pPr>
      <w:r>
        <w:rPr>
          <w:sz w:val="24"/>
          <w:szCs w:val="24"/>
        </w:rPr>
        <w:t>проявлена она или незрима,</w:t>
      </w:r>
    </w:p>
    <w:p>
      <w:pPr>
        <w:pStyle w:val="Normal"/>
        <w:spacing w:lineRule="auto" w:line="276"/>
        <w:ind w:left="720" w:firstLine="720"/>
        <w:rPr>
          <w:sz w:val="24"/>
          <w:szCs w:val="24"/>
        </w:rPr>
      </w:pPr>
      <w:r>
        <w:rPr>
          <w:sz w:val="24"/>
          <w:szCs w:val="24"/>
        </w:rPr>
        <w:t>является иное бытие.</w:t>
      </w:r>
    </w:p>
    <w:p>
      <w:pPr>
        <w:pStyle w:val="Normal"/>
        <w:spacing w:lineRule="auto" w:line="276"/>
        <w:ind w:left="720" w:firstLine="720"/>
        <w:rPr>
          <w:sz w:val="24"/>
          <w:szCs w:val="24"/>
        </w:rPr>
      </w:pPr>
      <w:r>
        <w:rPr>
          <w:sz w:val="24"/>
          <w:szCs w:val="24"/>
        </w:rPr>
        <w:t>Нетленно, вечно и неразрушимо,</w:t>
      </w:r>
    </w:p>
    <w:p>
      <w:pPr>
        <w:pStyle w:val="Normal"/>
        <w:spacing w:lineRule="auto" w:line="276"/>
        <w:ind w:left="720" w:firstLine="720"/>
        <w:rPr>
          <w:sz w:val="24"/>
          <w:szCs w:val="24"/>
        </w:rPr>
      </w:pPr>
      <w:r>
        <w:rPr>
          <w:sz w:val="24"/>
          <w:szCs w:val="24"/>
        </w:rPr>
        <w:t>оно не попадает к смерти в плен</w:t>
      </w:r>
    </w:p>
    <w:p>
      <w:pPr>
        <w:pStyle w:val="Normal"/>
        <w:spacing w:lineRule="auto" w:line="276"/>
        <w:ind w:left="720" w:firstLine="720"/>
        <w:rPr>
          <w:sz w:val="24"/>
          <w:szCs w:val="24"/>
        </w:rPr>
      </w:pPr>
      <w:r>
        <w:rPr>
          <w:sz w:val="24"/>
          <w:szCs w:val="24"/>
        </w:rPr>
        <w:t>средь разрушений всех и перемен».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Вот это да! Пьеро, проснись, дружище!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 xml:space="preserve">Что, Арлекин? 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Ты много потерял.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Ведь я такие вещи тут читал!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знаешь, жизнь – совсем не пепелище.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>«Природа... Основанием её,</w:t>
      </w:r>
    </w:p>
    <w:p>
      <w:pPr>
        <w:pStyle w:val="Normal"/>
        <w:spacing w:lineRule="auto" w:line="276"/>
        <w:ind w:left="720" w:firstLine="720"/>
        <w:rPr>
          <w:sz w:val="24"/>
          <w:szCs w:val="24"/>
        </w:rPr>
      </w:pPr>
      <w:r>
        <w:rPr>
          <w:sz w:val="24"/>
          <w:szCs w:val="24"/>
        </w:rPr>
        <w:t>проявлена она или незрима,</w:t>
      </w:r>
    </w:p>
    <w:p>
      <w:pPr>
        <w:pStyle w:val="Normal"/>
        <w:spacing w:lineRule="auto" w:line="276"/>
        <w:ind w:left="720" w:firstLine="720"/>
        <w:rPr>
          <w:sz w:val="24"/>
          <w:szCs w:val="24"/>
        </w:rPr>
      </w:pPr>
      <w:r>
        <w:rPr>
          <w:sz w:val="24"/>
          <w:szCs w:val="24"/>
        </w:rPr>
        <w:t>является иное бытие.</w:t>
      </w:r>
    </w:p>
    <w:p>
      <w:pPr>
        <w:pStyle w:val="Normal"/>
        <w:spacing w:lineRule="auto" w:line="276"/>
        <w:ind w:left="720" w:firstLine="720"/>
        <w:rPr>
          <w:sz w:val="24"/>
          <w:szCs w:val="24"/>
        </w:rPr>
      </w:pPr>
      <w:r>
        <w:rPr>
          <w:sz w:val="24"/>
          <w:szCs w:val="24"/>
        </w:rPr>
        <w:t>Нетленно, вечно и неразрушимо,</w:t>
      </w:r>
    </w:p>
    <w:p>
      <w:pPr>
        <w:pStyle w:val="Normal"/>
        <w:spacing w:lineRule="auto" w:line="276"/>
        <w:ind w:left="720" w:firstLine="720"/>
        <w:rPr>
          <w:sz w:val="24"/>
          <w:szCs w:val="24"/>
        </w:rPr>
      </w:pPr>
      <w:r>
        <w:rPr>
          <w:sz w:val="24"/>
          <w:szCs w:val="24"/>
        </w:rPr>
        <w:t>оно не попадает к смерти в плен</w:t>
      </w:r>
    </w:p>
    <w:p>
      <w:pPr>
        <w:pStyle w:val="Normal"/>
        <w:spacing w:lineRule="auto" w:line="276"/>
        <w:ind w:left="720" w:firstLine="720"/>
        <w:rPr>
          <w:sz w:val="24"/>
          <w:szCs w:val="24"/>
        </w:rPr>
      </w:pPr>
      <w:r>
        <w:rPr>
          <w:sz w:val="24"/>
          <w:szCs w:val="24"/>
        </w:rPr>
        <w:t>средь разрушений всех и перемен».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Я знал об этом.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Знал? Ну, это ложь всё…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ты мне ничего не говорил?!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Пьеро, ты преступленье совершил.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Я думал, ты над этим посмеёшься.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Какой тут смех! Здесь всё по существу.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Поверь, ни разу, сколько я живу,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ещё не приходилось мне читать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того, как нужно правильно желать,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как жить. Пойду, Пьеро, скажу прохожим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про эту книгу. Ты пойдёшь со мной.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Всё это важно, Арлекин, но всё же…</w:t>
        <w:tab/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Я понял. Нужно стать самим собой.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знаешь, люди могут уяснить,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кому служить и для чего служить.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Ты, наконец-то, понял? Слава Богу.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Арлекин</w:t>
        <w:tab/>
        <w:t>Пьеро, не мешкай, стоит ли болтать?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Ты книжку, не забудь, возьми в дорогу.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Пойдём. Пора себя и мир менять!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 xml:space="preserve">Весёлый Арлекин! Постой, постой! 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будешь делать ты, прочтя две строчки?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Я понял, что тела – лишь оболочки.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Мы все живём не так. 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Само собой.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И ты решил весь этот мир спасти?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А ты, Пьеро, похоже, не согласен,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мир идёт по ложному пути,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который очень труден и опасен?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Я усомнился в том, что ты постиг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из двух четверостиший всё, что надо.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По мне так мало просто мудрых книг.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Арлекин</w:t>
        <w:tab/>
        <w:t>Народы – заблудившееся стадо.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Кто знает правду – будет пастухом.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Ах, вот куда тебя теперь заносит?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Тебя спасать других хоть кто-то просит?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Я с мудростью теперь уже знаком,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значит, помогать другим готов!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Я вижу: ты вполне готов к тому же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быть первым средь великих пастухов.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Да нет, Пьеро. Диагноз много хуже.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Теперь я буду говорить слова 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не от себя – от высшего начала,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чтоб речь моя внушительно звучала!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А тем, кто не услышит… Какова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награда от лихого пастуха?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 xml:space="preserve">Что станешь делать с ними, интересно?  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Ну, участь их, конечно же, плоха.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с ними будет, точно не известно,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но думаю…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А ты весьма суров.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Вчерашний клоун, ты решил сегодня,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что ты не человек, а весть Господня,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а тот, кто весть не слышит, – бестолков,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можно с ним чего-то сотворить!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Возможно… Правда. Раньше так и было.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 ком знание, в том, говорят, и сила.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силу надо как-то применить.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Все беды от невежд, а значит, надо…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Ты говорил: «Всё зло от мудрецов».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Арлекин</w:t>
        <w:tab/>
        <w:t>Тебе и будет первая награда.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помнишь слишком много лишних слов.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Тебя я изолирую, мудрейший,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чтоб ты не мог мне более мешать.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Попробуй! О твоей судьбе дальнейшей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теперь не надо более гадать.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Не надо?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Ну, конечно, тут всё ясно: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диктатор, скрывший от себя психоз,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живущий в мире миражей и грёз.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жить вблизи тебя весьма опасно.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Немного власти даст тебе судьба,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станешь думать, что она – раба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твоих мечтаний о великой власти.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Вот полный крах, великое несчастье.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Арлекин</w:t>
        <w:tab/>
        <w:t>Подлец… Подлец. Теперь-то ты раскрылся.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Льёшь яд речей на раны сердца мне.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Да, я горю… Всегда горел в огне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несчастья. Я страданья скрыть стремился,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от всех людей, на публике смеясь,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но тайно ненавидел всё на свете,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открыто муки проявлять боясь.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надо мной смеялись даже дети.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Униженный, я полз по жизни вдаль,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надеясь, что однажды я сумею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величьем утолить мою печаль,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вознесусь над всеми, не сробею…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А ты, а ты… 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>Плюёшь в мои мечты…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Ты вскоре очень сильно пожалеешь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о том, что так болтать со мною смеешь.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Ах, Арлекин! Что можешь сделать ты?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– только инструмент в руках судьбы.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Заткнись, Пьеро! «Есть высшая природа!»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Да, видно. Все мы вышли из народа.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Твои желанья, хоть и не грубы,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а всё ж не нóвы: Мудрость! Слава! Власть!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что ты будешь делать интересно,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 xml:space="preserve">когда к ногам твоим решит припасть 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весь этот мир?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Ну, это мне известно.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буду всем вокруг повелевать!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Всё будет так, как надо. Так, как надо!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Позволь сценарий мне предугадать.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– пастырь, люди, как известно, «стадо».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им диктуешь, как им нужно жить.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Они тебя на рученьках таскают,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во все места, конечно, лобызают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прочее, чего греха таить.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А что – неплохо!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 xml:space="preserve">Плохо только то, 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что зависть… Зависть в сердце не изжита.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А блага, как вода сквозь решето,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уходят. И живущий ныне сыто,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коль он не служит ближним, обречён.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Его сместят, заменят на другого.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Не будет пустовать и царский трон.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И не было правителя такого,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который бы когда-нибудь сумел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исполнить всё, чего он так хотел.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Яд и кинжал – испытанные средства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убрать со света тех, кто надоел.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Завистливых придворных, слуг соседство…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Никто в былом, увы, не уцелел.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пастыри, конечно же, сходили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в могильный мрак, сей мир не изменив.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Арлекин</w:t>
        <w:tab/>
        <w:t>Пьеро, как мы без этих книжек жили?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Что будет, если, мудрость упразднив,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мы станем невзыскательны, как дети?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Я от всего заранее устал.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Да, очень тяжек славы пьедестал.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Коварны обольстительные сети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премудрости и власти, Арлекин!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Арлекин</w:t>
        <w:tab/>
        <w:t>А я хочу по-прежнему смеяться.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Быть! Быть на самом деле, не казаться!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И ты такой на свете не один.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Конечно… Я зарвался, друг Пьеро.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Но это я для зрителей играю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и так совместно с ними размышляю,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 чём зла причина, что же есть добро,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чем люди лучше… Может быть, ничем.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Ну, слава Богу… Я уж испугался.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Ты «ястребом» на миг мне показался.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Нет, я не «ястреб». С этим нет проблем.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Но вряд ли я пока что человек.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Всё доброе во мне, как первый снег,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не стойко – то замёрзнет, то растает,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зритель это тоже замечает.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Возможно, зритель видит в нас себя.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Ну, что ж, друзья, мы много здесь болтали.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Придём к итогу ныне мы едва ли.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Поэтому, не плача, не скорбя,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мы завершим наш долгий диалог,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так и не дав конкретного ответа,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чем люди лучше…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Поэтичный слог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слегка помог нам рассуждать про это.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Нам важен не ответ, а сам вопрос.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Вопрос просторен. Смысла в нём немало.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>Пьеро</w:t>
        <w:tab/>
        <w:tab/>
        <w:t>И мы хотим, чтоб зритель наш унёс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благие размышления из зала</w:t>
      </w:r>
    </w:p>
    <w:p>
      <w:pPr>
        <w:pStyle w:val="Style21"/>
        <w:spacing w:lineRule="auto" w:line="276"/>
        <w:jc w:val="both"/>
        <w:rPr/>
      </w:pPr>
      <w:r>
        <w:rPr>
          <w:rFonts w:cs="Times New Roman" w:ascii="Times New Roman" w:hAnsi="Times New Roman"/>
        </w:rPr>
        <w:tab/>
        <w:tab/>
        <w:t>и с ними шёл по жизни.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Арлекин</w:t>
        <w:tab/>
        <w:t>Мы теперь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как будто закрываем пьесы дверь</w:t>
      </w:r>
    </w:p>
    <w:p>
      <w:pPr>
        <w:pStyle w:val="Style21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и говорим с улыбкой: «До свиданья!</w:t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ab/>
        <w:tab/>
        <w:t>До новых встреч в просторах мирозданья!»</w:t>
      </w:r>
    </w:p>
    <w:sectPr>
      <w:type w:val="nextPage"/>
      <w:pgSz w:orient="landscape" w:w="16838" w:h="11906"/>
      <w:pgMar w:left="1701" w:right="567" w:gutter="0" w:header="0" w:top="851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MinionPro-Regular">
    <w:altName w:val="Calibri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>
      <w:rFonts w:cs="Tahoma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11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Tahoma"/>
    </w:rPr>
  </w:style>
  <w:style w:type="paragraph" w:styleId="Style20">
    <w:name w:val="[Без стиля]"/>
    <w:qFormat/>
    <w:pPr>
      <w:widowControl/>
      <w:autoSpaceDE w:val="false"/>
      <w:bidi w:val="0"/>
      <w:spacing w:lineRule="auto" w:line="288"/>
      <w:textAlignment w:val="center"/>
    </w:pPr>
    <w:rPr>
      <w:rFonts w:ascii="MinionPro-Regular;Calibri" w:hAnsi="MinionPro-Regular;Calibri" w:eastAsia="Times New Roman" w:cs="MinionPro-Regular;Calibri"/>
      <w:color w:val="000000"/>
      <w:sz w:val="24"/>
      <w:szCs w:val="24"/>
      <w:lang w:val="ru-RU" w:bidi="ar-SA" w:eastAsia="zh-CN"/>
    </w:rPr>
  </w:style>
  <w:style w:type="paragraph" w:styleId="Style21">
    <w:name w:val="[основной абзац]"/>
    <w:basedOn w:val="Style20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419</TotalTime>
  <Application>LibreOffice/7.4.7.2$Linux_X86_64 LibreOffice_project/40$Build-2</Application>
  <AppVersion>15.0000</AppVersion>
  <Pages>19</Pages>
  <Words>3027</Words>
  <Characters>14613</Characters>
  <CharactersWithSpaces>18059</CharactersWithSpaces>
  <Paragraphs>587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2005-11-24T13:45:00Z</dcterms:created>
  <dc:creator>НАТА</dc:creator>
  <dc:description/>
  <cp:keywords/>
  <dc:language>ru-RU</dc:language>
  <cp:lastModifiedBy>User</cp:lastModifiedBy>
  <dcterms:modified xsi:type="dcterms:W3CDTF">2025-11-21T18:17:00Z</dcterms:modified>
  <cp:revision>21</cp:revision>
  <dc:subject/>
  <dc:title>Чем люди лучше</dc:title>
</cp:coreProperties>
</file>